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10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10ª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22/03/2023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10:00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/>
      </w:pPr>
      <w:r>
        <w:rPr>
          <w:rFonts w:ascii="Cambria" w:hAnsi="Cambria"/>
          <w:b/>
          <w:w w:val="110"/>
        </w:rPr>
        <w:t>Lista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Presença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Sessão:</w:t>
      </w:r>
      <w:r>
        <w:rPr>
          <w:rFonts w:ascii="Cambria" w:hAnsi="Cambria"/>
          <w:b/>
          <w:spacing w:val="80"/>
          <w:w w:val="110"/>
        </w:rPr>
        <w:t> </w:t>
      </w:r>
      <w:r>
        <w:rPr>
          <w:w w:val="110"/>
        </w:rPr>
        <w:t>ANDRÉ</w:t>
      </w:r>
      <w:r>
        <w:rPr>
          <w:spacing w:val="80"/>
          <w:w w:val="110"/>
        </w:rPr>
        <w:t> </w:t>
      </w:r>
      <w:r>
        <w:rPr>
          <w:w w:val="110"/>
        </w:rPr>
        <w:t>FERRAZ</w:t>
      </w:r>
      <w:r>
        <w:rPr>
          <w:spacing w:val="80"/>
          <w:w w:val="110"/>
        </w:rPr>
        <w:t> </w:t>
      </w:r>
      <w:r>
        <w:rPr/>
        <w:t>/</w:t>
      </w:r>
      <w:r>
        <w:rPr>
          <w:spacing w:val="80"/>
          <w:w w:val="110"/>
        </w:rPr>
        <w:t> </w:t>
      </w:r>
      <w:r>
        <w:rPr>
          <w:w w:val="110"/>
        </w:rPr>
        <w:t>AVANTE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w w:val="110"/>
        </w:rPr>
        <w:t>CHICHICO</w:t>
      </w:r>
      <w:r>
        <w:rPr>
          <w:spacing w:val="80"/>
          <w:w w:val="110"/>
        </w:rPr>
        <w:t> </w:t>
      </w:r>
      <w:r>
        <w:rPr>
          <w:w w:val="110"/>
        </w:rPr>
        <w:t>FERRAZ</w:t>
      </w:r>
      <w:r>
        <w:rPr>
          <w:spacing w:val="8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AVANTE</w:t>
      </w:r>
      <w:r>
        <w:rPr>
          <w:spacing w:val="4"/>
          <w:w w:val="110"/>
        </w:rPr>
        <w:t> </w:t>
      </w:r>
      <w:r>
        <w:rPr>
          <w:w w:val="110"/>
        </w:rPr>
        <w:t>;</w:t>
      </w:r>
      <w:r>
        <w:rPr>
          <w:spacing w:val="4"/>
          <w:w w:val="110"/>
        </w:rPr>
        <w:t> </w:t>
      </w:r>
      <w:r>
        <w:rPr>
          <w:w w:val="110"/>
        </w:rPr>
        <w:t>CIRO</w:t>
      </w:r>
      <w:r>
        <w:rPr>
          <w:spacing w:val="5"/>
          <w:w w:val="110"/>
        </w:rPr>
        <w:t> </w:t>
      </w:r>
      <w:r>
        <w:rPr>
          <w:w w:val="110"/>
        </w:rPr>
        <w:t>FERRAZ</w:t>
      </w:r>
      <w:r>
        <w:rPr>
          <w:spacing w:val="4"/>
          <w:w w:val="110"/>
        </w:rPr>
        <w:t> </w:t>
      </w:r>
      <w:r>
        <w:rPr/>
        <w:t>/</w:t>
      </w:r>
      <w:r>
        <w:rPr>
          <w:spacing w:val="5"/>
          <w:w w:val="110"/>
        </w:rPr>
        <w:t> </w:t>
      </w:r>
      <w:r>
        <w:rPr>
          <w:w w:val="110"/>
        </w:rPr>
        <w:t>CIDADANIA</w:t>
      </w:r>
      <w:r>
        <w:rPr>
          <w:spacing w:val="4"/>
          <w:w w:val="110"/>
        </w:rPr>
        <w:t> </w:t>
      </w:r>
      <w:r>
        <w:rPr>
          <w:w w:val="110"/>
        </w:rPr>
        <w:t>;</w:t>
      </w:r>
      <w:r>
        <w:rPr>
          <w:spacing w:val="5"/>
          <w:w w:val="110"/>
        </w:rPr>
        <w:t> </w:t>
      </w:r>
      <w:r>
        <w:rPr>
          <w:w w:val="110"/>
        </w:rPr>
        <w:t>DR.</w:t>
      </w:r>
      <w:r>
        <w:rPr>
          <w:spacing w:val="4"/>
          <w:w w:val="110"/>
        </w:rPr>
        <w:t> </w:t>
      </w:r>
      <w:r>
        <w:rPr>
          <w:w w:val="110"/>
        </w:rPr>
        <w:t>VICTOR</w:t>
      </w:r>
      <w:r>
        <w:rPr>
          <w:spacing w:val="4"/>
          <w:w w:val="110"/>
        </w:rPr>
        <w:t> </w:t>
      </w:r>
      <w:r>
        <w:rPr>
          <w:w w:val="110"/>
        </w:rPr>
        <w:t>LAERT</w:t>
      </w:r>
      <w:r>
        <w:rPr>
          <w:spacing w:val="5"/>
          <w:w w:val="110"/>
        </w:rPr>
        <w:t> </w:t>
      </w:r>
      <w:r>
        <w:rPr/>
        <w:t>/</w:t>
      </w:r>
      <w:r>
        <w:rPr>
          <w:spacing w:val="4"/>
          <w:w w:val="110"/>
        </w:rPr>
        <w:t> </w:t>
      </w:r>
      <w:r>
        <w:rPr>
          <w:w w:val="110"/>
        </w:rPr>
        <w:t>PSB</w:t>
      </w:r>
      <w:r>
        <w:rPr>
          <w:spacing w:val="5"/>
          <w:w w:val="110"/>
        </w:rPr>
        <w:t> </w:t>
      </w:r>
      <w:r>
        <w:rPr>
          <w:w w:val="110"/>
        </w:rPr>
        <w:t>;</w:t>
      </w:r>
      <w:r>
        <w:rPr>
          <w:spacing w:val="4"/>
          <w:w w:val="110"/>
        </w:rPr>
        <w:t> </w:t>
      </w:r>
      <w:r>
        <w:rPr>
          <w:w w:val="110"/>
        </w:rPr>
        <w:t>GILBERTO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QUIRINO</w:t>
      </w:r>
    </w:p>
    <w:p>
      <w:pPr>
        <w:pStyle w:val="BodyText"/>
        <w:spacing w:line="244" w:lineRule="auto" w:before="2"/>
        <w:ind w:left="44"/>
      </w:pPr>
      <w:r>
        <w:rPr/>
        <w:t>/</w:t>
      </w:r>
      <w:r>
        <w:rPr>
          <w:spacing w:val="66"/>
        </w:rPr>
        <w:t> </w:t>
      </w:r>
      <w:r>
        <w:rPr/>
        <w:t>PSB</w:t>
      </w:r>
      <w:r>
        <w:rPr>
          <w:spacing w:val="65"/>
        </w:rPr>
        <w:t> </w:t>
      </w:r>
      <w:r>
        <w:rPr/>
        <w:t>;</w:t>
      </w:r>
      <w:r>
        <w:rPr>
          <w:spacing w:val="66"/>
        </w:rPr>
        <w:t> </w:t>
      </w:r>
      <w:r>
        <w:rPr/>
        <w:t>GILMAR</w:t>
      </w:r>
      <w:r>
        <w:rPr>
          <w:spacing w:val="65"/>
        </w:rPr>
        <w:t> </w:t>
      </w:r>
      <w:r>
        <w:rPr/>
        <w:t>LEAL</w:t>
      </w:r>
      <w:r>
        <w:rPr>
          <w:spacing w:val="66"/>
        </w:rPr>
        <w:t> </w:t>
      </w:r>
      <w:r>
        <w:rPr/>
        <w:t>/</w:t>
      </w:r>
      <w:r>
        <w:rPr>
          <w:spacing w:val="65"/>
        </w:rPr>
        <w:t> </w:t>
      </w:r>
      <w:r>
        <w:rPr/>
        <w:t>CIDADANIA</w:t>
      </w:r>
      <w:r>
        <w:rPr>
          <w:spacing w:val="66"/>
        </w:rPr>
        <w:t> </w:t>
      </w:r>
      <w:r>
        <w:rPr/>
        <w:t>;</w:t>
      </w:r>
      <w:r>
        <w:rPr>
          <w:spacing w:val="65"/>
        </w:rPr>
        <w:t> </w:t>
      </w:r>
      <w:r>
        <w:rPr/>
        <w:t>KIEL</w:t>
      </w:r>
      <w:r>
        <w:rPr>
          <w:spacing w:val="66"/>
        </w:rPr>
        <w:t> </w:t>
      </w:r>
      <w:r>
        <w:rPr/>
        <w:t>DO</w:t>
      </w:r>
      <w:r>
        <w:rPr>
          <w:spacing w:val="65"/>
        </w:rPr>
        <w:t> </w:t>
      </w:r>
      <w:r>
        <w:rPr/>
        <w:t>PIPA</w:t>
      </w:r>
      <w:r>
        <w:rPr>
          <w:spacing w:val="66"/>
        </w:rPr>
        <w:t> </w:t>
      </w:r>
      <w:r>
        <w:rPr/>
        <w:t>/</w:t>
      </w:r>
      <w:r>
        <w:rPr>
          <w:spacing w:val="66"/>
        </w:rPr>
        <w:t> </w:t>
      </w:r>
      <w:r>
        <w:rPr/>
        <w:t>PSD</w:t>
      </w:r>
      <w:r>
        <w:rPr>
          <w:spacing w:val="65"/>
        </w:rPr>
        <w:t> </w:t>
      </w:r>
      <w:r>
        <w:rPr/>
        <w:t>;</w:t>
      </w:r>
      <w:r>
        <w:rPr>
          <w:spacing w:val="66"/>
        </w:rPr>
        <w:t> </w:t>
      </w:r>
      <w:r>
        <w:rPr/>
        <w:t>MARQUINHO</w:t>
      </w:r>
      <w:r>
        <w:rPr>
          <w:spacing w:val="65"/>
        </w:rPr>
        <w:t> </w:t>
      </w:r>
      <w:r>
        <w:rPr/>
        <w:t>CARVALHO</w:t>
      </w:r>
      <w:r>
        <w:rPr>
          <w:spacing w:val="66"/>
        </w:rPr>
        <w:t> </w:t>
      </w:r>
      <w:r>
        <w:rPr/>
        <w:t>/ PSB</w:t>
      </w:r>
      <w:r>
        <w:rPr>
          <w:spacing w:val="42"/>
        </w:rPr>
        <w:t> </w:t>
      </w:r>
      <w:r>
        <w:rPr/>
        <w:t>;</w:t>
      </w:r>
      <w:r>
        <w:rPr>
          <w:spacing w:val="43"/>
        </w:rPr>
        <w:t> </w:t>
      </w:r>
      <w:r>
        <w:rPr/>
        <w:t>PEU</w:t>
      </w:r>
      <w:r>
        <w:rPr>
          <w:spacing w:val="43"/>
        </w:rPr>
        <w:t> </w:t>
      </w:r>
      <w:r>
        <w:rPr/>
        <w:t>VILARIM</w:t>
      </w:r>
      <w:r>
        <w:rPr>
          <w:spacing w:val="43"/>
        </w:rPr>
        <w:t> </w:t>
      </w:r>
      <w:r>
        <w:rPr/>
        <w:t>/</w:t>
      </w:r>
      <w:r>
        <w:rPr>
          <w:spacing w:val="43"/>
        </w:rPr>
        <w:t> </w:t>
      </w:r>
      <w:r>
        <w:rPr/>
        <w:t>AVANTE</w:t>
      </w:r>
      <w:r>
        <w:rPr>
          <w:spacing w:val="43"/>
        </w:rPr>
        <w:t> </w:t>
      </w:r>
      <w:r>
        <w:rPr/>
        <w:t>;</w:t>
      </w:r>
      <w:r>
        <w:rPr>
          <w:spacing w:val="42"/>
        </w:rPr>
        <w:t> </w:t>
      </w:r>
      <w:r>
        <w:rPr/>
        <w:t>PH</w:t>
      </w:r>
      <w:r>
        <w:rPr>
          <w:spacing w:val="43"/>
        </w:rPr>
        <w:t> </w:t>
      </w:r>
      <w:r>
        <w:rPr/>
        <w:t>LIRA</w:t>
      </w:r>
      <w:r>
        <w:rPr>
          <w:spacing w:val="43"/>
        </w:rPr>
        <w:t> </w:t>
      </w:r>
      <w:r>
        <w:rPr/>
        <w:t>/</w:t>
      </w:r>
      <w:r>
        <w:rPr>
          <w:spacing w:val="43"/>
        </w:rPr>
        <w:t> </w:t>
      </w:r>
      <w:r>
        <w:rPr/>
        <w:t>PSD</w:t>
      </w:r>
      <w:r>
        <w:rPr>
          <w:spacing w:val="43"/>
        </w:rPr>
        <w:t> </w:t>
      </w:r>
      <w:r>
        <w:rPr/>
        <w:t>;</w:t>
      </w:r>
      <w:r>
        <w:rPr>
          <w:spacing w:val="42"/>
        </w:rPr>
        <w:t> </w:t>
      </w:r>
      <w:r>
        <w:rPr/>
        <w:t>ROSA</w:t>
      </w:r>
      <w:r>
        <w:rPr>
          <w:spacing w:val="43"/>
        </w:rPr>
        <w:t> </w:t>
      </w:r>
      <w:r>
        <w:rPr/>
        <w:t>SOUZA</w:t>
      </w:r>
      <w:r>
        <w:rPr>
          <w:spacing w:val="43"/>
        </w:rPr>
        <w:t> </w:t>
      </w:r>
      <w:r>
        <w:rPr/>
        <w:t>/</w:t>
      </w:r>
      <w:r>
        <w:rPr>
          <w:spacing w:val="43"/>
        </w:rPr>
        <w:t> </w:t>
      </w:r>
      <w:r>
        <w:rPr/>
        <w:t>PSD</w:t>
      </w:r>
      <w:r>
        <w:rPr>
          <w:spacing w:val="43"/>
        </w:rPr>
        <w:t> </w:t>
      </w:r>
      <w:r>
        <w:rPr/>
        <w:t>;</w:t>
      </w:r>
      <w:r>
        <w:rPr>
          <w:spacing w:val="43"/>
        </w:rPr>
        <w:t> </w:t>
      </w:r>
      <w:r>
        <w:rPr/>
        <w:t>TIAGO</w:t>
      </w:r>
      <w:r>
        <w:rPr>
          <w:spacing w:val="42"/>
        </w:rPr>
        <w:t> </w:t>
      </w:r>
      <w:r>
        <w:rPr>
          <w:spacing w:val="-2"/>
        </w:rPr>
        <w:t>MANIÇOBA</w:t>
      </w:r>
    </w:p>
    <w:p>
      <w:pPr>
        <w:pStyle w:val="BodyText"/>
        <w:spacing w:before="2"/>
        <w:ind w:left="44"/>
      </w:pPr>
      <w:r>
        <w:rPr>
          <w:w w:val="90"/>
        </w:rPr>
        <w:t>/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spacing w:line="244" w:lineRule="auto" w:before="201"/>
        <w:ind w:left="44" w:right="44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Expediente: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10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Abre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no orçamento</w:t>
      </w:r>
      <w:r>
        <w:rPr>
          <w:w w:val="115"/>
          <w:sz w:val="20"/>
        </w:rPr>
        <w:t> vigente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adicional</w:t>
      </w:r>
      <w:r>
        <w:rPr>
          <w:w w:val="115"/>
          <w:sz w:val="20"/>
        </w:rPr>
        <w:t>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Autor: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</w:t>
      </w:r>
      <w:r>
        <w:rPr>
          <w:w w:val="105"/>
          <w:sz w:val="20"/>
        </w:rPr>
        <w:t>-</w:t>
      </w:r>
      <w:r>
        <w:rPr>
          <w:w w:val="105"/>
          <w:sz w:val="20"/>
        </w:rPr>
        <w:t> </w:t>
      </w:r>
      <w:r>
        <w:rPr>
          <w:w w:val="115"/>
          <w:sz w:val="20"/>
        </w:rPr>
        <w:t>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271,</w:t>
      </w:r>
      <w:r>
        <w:rPr>
          <w:w w:val="115"/>
          <w:sz w:val="20"/>
        </w:rPr>
        <w:t> Tipo: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11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Abre</w:t>
      </w:r>
      <w:r>
        <w:rPr>
          <w:w w:val="115"/>
          <w:sz w:val="20"/>
        </w:rPr>
        <w:t> no orçamento</w:t>
      </w:r>
      <w:r>
        <w:rPr>
          <w:w w:val="115"/>
          <w:sz w:val="20"/>
        </w:rPr>
        <w:t> vigente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adicional</w:t>
      </w:r>
      <w:r>
        <w:rPr>
          <w:w w:val="115"/>
          <w:sz w:val="20"/>
        </w:rPr>
        <w:t>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Autor: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</w:t>
      </w:r>
      <w:r>
        <w:rPr>
          <w:w w:val="105"/>
          <w:sz w:val="20"/>
        </w:rPr>
        <w:t>-</w:t>
      </w:r>
      <w:r>
        <w:rPr>
          <w:w w:val="105"/>
          <w:sz w:val="20"/>
        </w:rPr>
        <w:t> </w:t>
      </w:r>
      <w:r>
        <w:rPr>
          <w:w w:val="115"/>
          <w:sz w:val="20"/>
        </w:rPr>
        <w:t>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272,</w:t>
      </w:r>
      <w:r>
        <w:rPr>
          <w:w w:val="115"/>
          <w:sz w:val="20"/>
        </w:rPr>
        <w:t> Tipo: Leitura,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 “INSTITUI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CONSELHO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MUNICIPAL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PROTEÇÃO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DEFESA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DOS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ANIMAIS</w:t>
      </w:r>
      <w:r>
        <w:rPr>
          <w:spacing w:val="40"/>
          <w:w w:val="115"/>
          <w:sz w:val="20"/>
        </w:rPr>
        <w:t> </w:t>
      </w:r>
      <w:r>
        <w:rPr>
          <w:w w:val="105"/>
          <w:sz w:val="20"/>
        </w:rPr>
        <w:t>–</w:t>
      </w:r>
    </w:p>
    <w:p>
      <w:pPr>
        <w:pStyle w:val="BodyText"/>
        <w:spacing w:line="244" w:lineRule="auto"/>
        <w:ind w:left="44" w:right="41"/>
        <w:jc w:val="both"/>
      </w:pPr>
      <w:r>
        <w:rPr>
          <w:w w:val="110"/>
        </w:rPr>
        <w:t>CMPDA,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PROVIDÊNCIAS.”</w:t>
      </w:r>
      <w:r>
        <w:rPr>
          <w:w w:val="110"/>
        </w:rPr>
        <w:t> Autor:</w:t>
      </w:r>
      <w:r>
        <w:rPr>
          <w:w w:val="110"/>
        </w:rPr>
        <w:t> PEU</w:t>
      </w:r>
      <w:r>
        <w:rPr>
          <w:w w:val="110"/>
        </w:rPr>
        <w:t> VILARIM,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 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Mérito Político</w:t>
      </w:r>
      <w:r>
        <w:rPr>
          <w:w w:val="110"/>
        </w:rPr>
        <w:t> -</w:t>
      </w:r>
      <w:r>
        <w:rPr>
          <w:w w:val="110"/>
        </w:rPr>
        <w:t> Administrativo</w:t>
      </w:r>
      <w:r>
        <w:rPr>
          <w:w w:val="110"/>
        </w:rPr>
        <w:t> “Afonso</w:t>
      </w:r>
      <w:r>
        <w:rPr>
          <w:w w:val="110"/>
        </w:rPr>
        <w:t> Augusto</w:t>
      </w:r>
      <w:r>
        <w:rPr>
          <w:w w:val="110"/>
        </w:rPr>
        <w:t> Ferraz"</w:t>
      </w:r>
      <w:r>
        <w:rPr>
          <w:w w:val="110"/>
        </w:rPr>
        <w:t> ao</w:t>
      </w:r>
      <w:r>
        <w:rPr>
          <w:w w:val="110"/>
        </w:rPr>
        <w:t> Ex-vereador</w:t>
      </w:r>
      <w:r>
        <w:rPr>
          <w:w w:val="110"/>
        </w:rPr>
        <w:t> Jarbas</w:t>
      </w:r>
      <w:r>
        <w:rPr>
          <w:w w:val="110"/>
        </w:rPr>
        <w:t> Florentino</w:t>
      </w:r>
      <w:r>
        <w:rPr>
          <w:w w:val="110"/>
        </w:rPr>
        <w:t> de Carvalho.</w:t>
      </w:r>
      <w:r>
        <w:rPr>
          <w:w w:val="110"/>
        </w:rPr>
        <w:t> Autor:</w:t>
      </w:r>
      <w:r>
        <w:rPr>
          <w:w w:val="110"/>
        </w:rPr>
        <w:t> MARQUINHO</w:t>
      </w:r>
      <w:r>
        <w:rPr>
          <w:w w:val="110"/>
        </w:rPr>
        <w:t> CARVALHO,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w w:val="110"/>
        </w:rPr>
        <w:t> -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13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Requeiro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apelo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Ilustríssimo</w:t>
      </w:r>
      <w:r>
        <w:rPr>
          <w:spacing w:val="40"/>
          <w:w w:val="110"/>
        </w:rPr>
        <w:t> </w:t>
      </w:r>
      <w:r>
        <w:rPr>
          <w:w w:val="110"/>
        </w:rPr>
        <w:t>Senhor Secretário Municipal de Educação, Cultura, Turismo e Esportes - João Ernesto de Andrade 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sentido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prestar</w:t>
      </w:r>
      <w:r>
        <w:rPr>
          <w:spacing w:val="40"/>
          <w:w w:val="110"/>
        </w:rPr>
        <w:t> </w:t>
      </w:r>
      <w:r>
        <w:rPr>
          <w:w w:val="110"/>
        </w:rPr>
        <w:t>ESCLARECIMENTOS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SOLUÇÃO</w:t>
      </w:r>
      <w:r>
        <w:rPr>
          <w:spacing w:val="40"/>
          <w:w w:val="110"/>
        </w:rPr>
        <w:t> </w:t>
      </w:r>
      <w:r>
        <w:rPr>
          <w:w w:val="110"/>
        </w:rPr>
        <w:t>ACERCA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AUSÊNCIA DO</w:t>
      </w:r>
      <w:r>
        <w:rPr>
          <w:w w:val="110"/>
        </w:rPr>
        <w:t> TRANSPORTE</w:t>
      </w:r>
      <w:r>
        <w:rPr>
          <w:w w:val="110"/>
        </w:rPr>
        <w:t> ESCOLAR</w:t>
      </w:r>
      <w:r>
        <w:rPr>
          <w:w w:val="110"/>
        </w:rPr>
        <w:t> para</w:t>
      </w:r>
      <w:r>
        <w:rPr>
          <w:w w:val="110"/>
        </w:rPr>
        <w:t> os</w:t>
      </w:r>
      <w:r>
        <w:rPr>
          <w:w w:val="110"/>
        </w:rPr>
        <w:t> alunos</w:t>
      </w:r>
      <w:r>
        <w:rPr>
          <w:w w:val="110"/>
        </w:rPr>
        <w:t> residentes</w:t>
      </w:r>
      <w:r>
        <w:rPr>
          <w:w w:val="110"/>
        </w:rPr>
        <w:t> na</w:t>
      </w:r>
      <w:r>
        <w:rPr>
          <w:w w:val="110"/>
        </w:rPr>
        <w:t> Fazenda</w:t>
      </w:r>
      <w:r>
        <w:rPr>
          <w:w w:val="110"/>
        </w:rPr>
        <w:t> Boa</w:t>
      </w:r>
      <w:r>
        <w:rPr>
          <w:w w:val="110"/>
        </w:rPr>
        <w:t> Vista,</w:t>
      </w:r>
      <w:r>
        <w:rPr>
          <w:w w:val="110"/>
        </w:rPr>
        <w:t> os</w:t>
      </w:r>
      <w:r>
        <w:rPr>
          <w:w w:val="110"/>
        </w:rPr>
        <w:t> quais permanecem</w:t>
      </w:r>
      <w:r>
        <w:rPr>
          <w:spacing w:val="40"/>
          <w:w w:val="110"/>
        </w:rPr>
        <w:t> </w:t>
      </w:r>
      <w:r>
        <w:rPr>
          <w:w w:val="110"/>
        </w:rPr>
        <w:t>sem</w:t>
      </w:r>
      <w:r>
        <w:rPr>
          <w:spacing w:val="40"/>
          <w:w w:val="110"/>
        </w:rPr>
        <w:t> </w:t>
      </w:r>
      <w:r>
        <w:rPr>
          <w:w w:val="110"/>
        </w:rPr>
        <w:t>acesso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escola,</w:t>
      </w:r>
      <w:r>
        <w:rPr>
          <w:spacing w:val="40"/>
          <w:w w:val="110"/>
        </w:rPr>
        <w:t> </w:t>
      </w:r>
      <w:r>
        <w:rPr>
          <w:w w:val="110"/>
        </w:rPr>
        <w:t>portanto,</w:t>
      </w:r>
      <w:r>
        <w:rPr>
          <w:spacing w:val="40"/>
          <w:w w:val="110"/>
        </w:rPr>
        <w:t> </w:t>
      </w:r>
      <w:r>
        <w:rPr>
          <w:w w:val="110"/>
        </w:rPr>
        <w:t>prejudicados,</w:t>
      </w:r>
      <w:r>
        <w:rPr>
          <w:spacing w:val="40"/>
          <w:w w:val="110"/>
        </w:rPr>
        <w:t> </w:t>
      </w:r>
      <w:r>
        <w:rPr>
          <w:w w:val="110"/>
        </w:rPr>
        <w:t>uma</w:t>
      </w:r>
      <w:r>
        <w:rPr>
          <w:spacing w:val="40"/>
          <w:w w:val="110"/>
        </w:rPr>
        <w:t> </w:t>
      </w:r>
      <w:r>
        <w:rPr>
          <w:w w:val="110"/>
        </w:rPr>
        <w:t>vez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referida</w:t>
      </w:r>
      <w:r>
        <w:rPr>
          <w:spacing w:val="40"/>
          <w:w w:val="110"/>
        </w:rPr>
        <w:t> </w:t>
      </w:r>
      <w:r>
        <w:rPr>
          <w:w w:val="110"/>
        </w:rPr>
        <w:t>secretaria</w:t>
      </w:r>
      <w:r>
        <w:rPr>
          <w:w w:val="110"/>
        </w:rPr>
        <w:t> extinguiu</w:t>
      </w:r>
      <w:r>
        <w:rPr>
          <w:w w:val="110"/>
        </w:rPr>
        <w:t> aquela</w:t>
      </w:r>
      <w:r>
        <w:rPr>
          <w:w w:val="110"/>
        </w:rPr>
        <w:t> unidade</w:t>
      </w:r>
      <w:r>
        <w:rPr>
          <w:w w:val="110"/>
        </w:rPr>
        <w:t> de</w:t>
      </w:r>
      <w:r>
        <w:rPr>
          <w:w w:val="110"/>
        </w:rPr>
        <w:t> ensino.</w:t>
      </w:r>
      <w:r>
        <w:rPr>
          <w:w w:val="110"/>
        </w:rPr>
        <w:t> Autor:</w:t>
      </w:r>
      <w:r>
        <w:rPr>
          <w:w w:val="110"/>
        </w:rPr>
        <w:t> CHICHICO</w:t>
      </w:r>
      <w:r>
        <w:rPr>
          <w:w w:val="110"/>
        </w:rPr>
        <w:t> FERRAZ,</w:t>
      </w:r>
      <w:r>
        <w:rPr>
          <w:w w:val="110"/>
        </w:rPr>
        <w:t> Tipo:</w:t>
      </w:r>
      <w:r>
        <w:rPr>
          <w:w w:val="110"/>
        </w:rPr>
        <w:t> Leitura, Resultado: Matéria lida</w:t>
      </w:r>
      <w:r>
        <w:rPr>
          <w:w w:val="110"/>
        </w:rPr>
        <w:t> ;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14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Requeiro</w:t>
      </w:r>
      <w:r>
        <w:rPr>
          <w:w w:val="110"/>
        </w:rPr>
        <w:t> à Mesa, ouvido</w:t>
      </w:r>
      <w:r>
        <w:rPr>
          <w:w w:val="110"/>
        </w:rPr>
        <w:t> o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</w:t>
      </w:r>
      <w:r>
        <w:rPr>
          <w:w w:val="110"/>
        </w:rPr>
        <w:t> regimentais,</w:t>
      </w:r>
      <w:r>
        <w:rPr>
          <w:w w:val="110"/>
        </w:rPr>
        <w:t> que</w:t>
      </w:r>
      <w:r>
        <w:rPr>
          <w:w w:val="110"/>
        </w:rPr>
        <w:t> seja</w:t>
      </w:r>
      <w:r>
        <w:rPr>
          <w:w w:val="110"/>
        </w:rPr>
        <w:t> formulado</w:t>
      </w:r>
      <w:r>
        <w:rPr>
          <w:w w:val="110"/>
        </w:rPr>
        <w:t> apelo</w:t>
      </w:r>
      <w:r>
        <w:rPr>
          <w:w w:val="110"/>
        </w:rPr>
        <w:t> às secretarias</w:t>
      </w:r>
      <w:r>
        <w:rPr>
          <w:spacing w:val="40"/>
          <w:w w:val="110"/>
        </w:rPr>
        <w:t> </w:t>
      </w:r>
      <w:r>
        <w:rPr>
          <w:w w:val="110"/>
        </w:rPr>
        <w:t>municipais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Planejamento,</w:t>
      </w:r>
      <w:r>
        <w:rPr>
          <w:spacing w:val="40"/>
          <w:w w:val="110"/>
        </w:rPr>
        <w:t> </w:t>
      </w:r>
      <w:r>
        <w:rPr>
          <w:w w:val="110"/>
        </w:rPr>
        <w:t>Obras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Serviços</w:t>
      </w:r>
      <w:r>
        <w:rPr>
          <w:spacing w:val="40"/>
          <w:w w:val="110"/>
        </w:rPr>
        <w:t> </w:t>
      </w:r>
      <w:r>
        <w:rPr>
          <w:w w:val="110"/>
        </w:rPr>
        <w:t>Públicos,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sentido de</w:t>
      </w:r>
      <w:r>
        <w:rPr>
          <w:spacing w:val="25"/>
          <w:w w:val="110"/>
        </w:rPr>
        <w:t> </w:t>
      </w:r>
      <w:r>
        <w:rPr>
          <w:w w:val="110"/>
        </w:rPr>
        <w:t>nos</w:t>
      </w:r>
      <w:r>
        <w:rPr>
          <w:spacing w:val="25"/>
          <w:w w:val="110"/>
        </w:rPr>
        <w:t> </w:t>
      </w:r>
      <w:r>
        <w:rPr>
          <w:w w:val="110"/>
        </w:rPr>
        <w:t>prestar</w:t>
      </w:r>
      <w:r>
        <w:rPr>
          <w:spacing w:val="25"/>
          <w:w w:val="110"/>
        </w:rPr>
        <w:t> </w:t>
      </w:r>
      <w:r>
        <w:rPr>
          <w:w w:val="110"/>
        </w:rPr>
        <w:t>ESCLARECIMENTOS</w:t>
      </w:r>
      <w:r>
        <w:rPr>
          <w:spacing w:val="25"/>
          <w:w w:val="110"/>
        </w:rPr>
        <w:t> </w:t>
      </w:r>
      <w:r>
        <w:rPr>
          <w:w w:val="110"/>
        </w:rPr>
        <w:t>NO</w:t>
      </w:r>
      <w:r>
        <w:rPr>
          <w:spacing w:val="25"/>
          <w:w w:val="110"/>
        </w:rPr>
        <w:t> </w:t>
      </w:r>
      <w:r>
        <w:rPr>
          <w:w w:val="110"/>
        </w:rPr>
        <w:t>QUE</w:t>
      </w:r>
      <w:r>
        <w:rPr>
          <w:spacing w:val="25"/>
          <w:w w:val="110"/>
        </w:rPr>
        <w:t> </w:t>
      </w:r>
      <w:r>
        <w:rPr>
          <w:w w:val="110"/>
        </w:rPr>
        <w:t>SE</w:t>
      </w:r>
      <w:r>
        <w:rPr>
          <w:spacing w:val="25"/>
          <w:w w:val="110"/>
        </w:rPr>
        <w:t> </w:t>
      </w:r>
      <w:r>
        <w:rPr>
          <w:w w:val="110"/>
        </w:rPr>
        <w:t>REFERE</w:t>
      </w:r>
      <w:r>
        <w:rPr>
          <w:spacing w:val="25"/>
          <w:w w:val="110"/>
        </w:rPr>
        <w:t> </w:t>
      </w:r>
      <w:r>
        <w:rPr>
          <w:w w:val="110"/>
        </w:rPr>
        <w:t>À</w:t>
      </w:r>
      <w:r>
        <w:rPr>
          <w:spacing w:val="25"/>
          <w:w w:val="110"/>
        </w:rPr>
        <w:t> </w:t>
      </w:r>
      <w:r>
        <w:rPr>
          <w:w w:val="110"/>
        </w:rPr>
        <w:t>PARALISAÇÃO</w:t>
      </w:r>
      <w:r>
        <w:rPr>
          <w:spacing w:val="25"/>
          <w:w w:val="110"/>
        </w:rPr>
        <w:t> </w:t>
      </w:r>
      <w:r>
        <w:rPr>
          <w:w w:val="110"/>
        </w:rPr>
        <w:t>DA</w:t>
      </w:r>
      <w:r>
        <w:rPr>
          <w:spacing w:val="25"/>
          <w:w w:val="110"/>
        </w:rPr>
        <w:t> </w:t>
      </w:r>
      <w:r>
        <w:rPr>
          <w:w w:val="110"/>
        </w:rPr>
        <w:t>OBRA</w:t>
      </w:r>
      <w:r>
        <w:rPr>
          <w:spacing w:val="25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44" w:lineRule="auto"/>
        <w:ind w:left="44" w:right="43"/>
        <w:jc w:val="both"/>
      </w:pPr>
      <w:r>
        <w:rPr>
          <w:w w:val="110"/>
        </w:rPr>
        <w:t>UNIDADE</w:t>
      </w:r>
      <w:r>
        <w:rPr>
          <w:w w:val="110"/>
        </w:rPr>
        <w:t> BÁSICA</w:t>
      </w:r>
      <w:r>
        <w:rPr>
          <w:w w:val="110"/>
        </w:rPr>
        <w:t> DE</w:t>
      </w:r>
      <w:r>
        <w:rPr>
          <w:w w:val="110"/>
        </w:rPr>
        <w:t> SAÚDE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UBS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localizada</w:t>
      </w:r>
      <w:r>
        <w:rPr>
          <w:w w:val="110"/>
        </w:rPr>
        <w:t> no</w:t>
      </w:r>
      <w:r>
        <w:rPr>
          <w:w w:val="110"/>
        </w:rPr>
        <w:t> Bairro</w:t>
      </w:r>
      <w:r>
        <w:rPr>
          <w:w w:val="110"/>
        </w:rPr>
        <w:t> DNER.</w:t>
      </w:r>
      <w:r>
        <w:rPr>
          <w:w w:val="110"/>
        </w:rPr>
        <w:t> Autor:</w:t>
      </w:r>
      <w:r>
        <w:rPr>
          <w:w w:val="110"/>
        </w:rPr>
        <w:t> CHICHICO FERRAZ,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Requeiro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 seja</w:t>
      </w:r>
      <w:r>
        <w:rPr>
          <w:w w:val="110"/>
        </w:rPr>
        <w:t> formulado</w:t>
      </w:r>
      <w:r>
        <w:rPr>
          <w:w w:val="110"/>
        </w:rPr>
        <w:t> apelo,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urgência</w:t>
      </w:r>
      <w:r>
        <w:rPr>
          <w:w w:val="110"/>
        </w:rPr>
        <w:t> que</w:t>
      </w:r>
      <w:r>
        <w:rPr>
          <w:w w:val="110"/>
        </w:rPr>
        <w:t> o</w:t>
      </w:r>
      <w:r>
        <w:rPr>
          <w:w w:val="110"/>
        </w:rPr>
        <w:t> caso</w:t>
      </w:r>
      <w:r>
        <w:rPr>
          <w:w w:val="110"/>
        </w:rPr>
        <w:t> requer,</w:t>
      </w:r>
      <w:r>
        <w:rPr>
          <w:w w:val="110"/>
        </w:rPr>
        <w:t> ÀS</w:t>
      </w:r>
      <w:r>
        <w:rPr>
          <w:w w:val="110"/>
        </w:rPr>
        <w:t> EMPRESAS</w:t>
      </w:r>
      <w:r>
        <w:rPr>
          <w:w w:val="110"/>
        </w:rPr>
        <w:t> DE</w:t>
      </w:r>
      <w:r>
        <w:rPr>
          <w:w w:val="110"/>
        </w:rPr>
        <w:t> TELEFONIA MÓVEL,</w:t>
      </w:r>
      <w:r>
        <w:rPr>
          <w:spacing w:val="40"/>
          <w:w w:val="110"/>
        </w:rPr>
        <w:t> </w:t>
      </w:r>
      <w:r>
        <w:rPr>
          <w:w w:val="110"/>
        </w:rPr>
        <w:t>concessionárias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serviço</w:t>
      </w:r>
      <w:r>
        <w:rPr>
          <w:spacing w:val="40"/>
          <w:w w:val="110"/>
        </w:rPr>
        <w:t> </w:t>
      </w:r>
      <w:r>
        <w:rPr>
          <w:w w:val="110"/>
        </w:rPr>
        <w:t>público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telecomunicações,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informem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esta</w:t>
      </w:r>
      <w:r>
        <w:rPr>
          <w:spacing w:val="40"/>
          <w:w w:val="110"/>
        </w:rPr>
        <w:t> </w:t>
      </w:r>
      <w:r>
        <w:rPr>
          <w:w w:val="110"/>
        </w:rPr>
        <w:t>Casa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leis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seguinte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relação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deficiência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sinal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telefonia</w:t>
      </w:r>
      <w:r>
        <w:rPr>
          <w:spacing w:val="40"/>
          <w:w w:val="110"/>
        </w:rPr>
        <w:t> </w:t>
      </w:r>
      <w:r>
        <w:rPr>
          <w:w w:val="110"/>
        </w:rPr>
        <w:t>móvel</w:t>
      </w:r>
      <w:r>
        <w:rPr>
          <w:spacing w:val="40"/>
          <w:w w:val="110"/>
        </w:rPr>
        <w:t> </w:t>
      </w:r>
      <w:r>
        <w:rPr>
          <w:w w:val="110"/>
        </w:rPr>
        <w:t>em algumas</w:t>
      </w:r>
      <w:r>
        <w:rPr>
          <w:w w:val="110"/>
        </w:rPr>
        <w:t> localidades</w:t>
      </w:r>
      <w:r>
        <w:rPr>
          <w:w w:val="110"/>
        </w:rPr>
        <w:t> do</w:t>
      </w:r>
      <w:r>
        <w:rPr>
          <w:w w:val="110"/>
        </w:rPr>
        <w:t> Município:</w:t>
      </w:r>
      <w:r>
        <w:rPr>
          <w:w w:val="110"/>
        </w:rPr>
        <w:t> 1.</w:t>
      </w:r>
      <w:r>
        <w:rPr>
          <w:w w:val="110"/>
        </w:rPr>
        <w:t> Quais</w:t>
      </w:r>
      <w:r>
        <w:rPr>
          <w:w w:val="110"/>
        </w:rPr>
        <w:t> providências</w:t>
      </w:r>
      <w:r>
        <w:rPr>
          <w:w w:val="110"/>
        </w:rPr>
        <w:t> as</w:t>
      </w:r>
      <w:r>
        <w:rPr>
          <w:w w:val="110"/>
        </w:rPr>
        <w:t> empresas</w:t>
      </w:r>
      <w:r>
        <w:rPr>
          <w:w w:val="110"/>
        </w:rPr>
        <w:t> tomaram</w:t>
      </w:r>
      <w:r>
        <w:rPr>
          <w:w w:val="110"/>
        </w:rPr>
        <w:t> ou</w:t>
      </w:r>
      <w:r>
        <w:rPr>
          <w:w w:val="110"/>
        </w:rPr>
        <w:t> estão tomando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regularizar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problema?</w:t>
      </w:r>
      <w:r>
        <w:rPr>
          <w:spacing w:val="40"/>
          <w:w w:val="110"/>
        </w:rPr>
        <w:t> </w:t>
      </w:r>
      <w:r>
        <w:rPr>
          <w:w w:val="110"/>
        </w:rPr>
        <w:t>2.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tenha</w:t>
      </w:r>
      <w:r>
        <w:rPr>
          <w:spacing w:val="40"/>
          <w:w w:val="110"/>
        </w:rPr>
        <w:t> </w:t>
      </w:r>
      <w:r>
        <w:rPr>
          <w:w w:val="110"/>
        </w:rPr>
        <w:t>sido</w:t>
      </w:r>
      <w:r>
        <w:rPr>
          <w:spacing w:val="40"/>
          <w:w w:val="110"/>
        </w:rPr>
        <w:t> </w:t>
      </w:r>
      <w:r>
        <w:rPr>
          <w:w w:val="110"/>
        </w:rPr>
        <w:t>tomada</w:t>
      </w:r>
      <w:r>
        <w:rPr>
          <w:spacing w:val="40"/>
          <w:w w:val="110"/>
        </w:rPr>
        <w:t> </w:t>
      </w:r>
      <w:r>
        <w:rPr>
          <w:w w:val="110"/>
        </w:rPr>
        <w:t>alguma</w:t>
      </w:r>
      <w:r>
        <w:rPr>
          <w:spacing w:val="40"/>
          <w:w w:val="110"/>
        </w:rPr>
        <w:t> </w:t>
      </w:r>
      <w:r>
        <w:rPr>
          <w:w w:val="110"/>
        </w:rPr>
        <w:t>providência,</w:t>
      </w:r>
      <w:r>
        <w:rPr>
          <w:spacing w:val="40"/>
          <w:w w:val="110"/>
        </w:rPr>
        <w:t> </w:t>
      </w:r>
      <w:r>
        <w:rPr>
          <w:w w:val="110"/>
        </w:rPr>
        <w:t>o que</w:t>
      </w:r>
      <w:r>
        <w:rPr>
          <w:spacing w:val="40"/>
          <w:w w:val="110"/>
        </w:rPr>
        <w:t> </w:t>
      </w:r>
      <w:r>
        <w:rPr>
          <w:w w:val="110"/>
        </w:rPr>
        <w:t>foi</w:t>
      </w:r>
      <w:r>
        <w:rPr>
          <w:spacing w:val="40"/>
          <w:w w:val="110"/>
        </w:rPr>
        <w:t> </w:t>
      </w:r>
      <w:r>
        <w:rPr>
          <w:w w:val="110"/>
        </w:rPr>
        <w:t>feito</w:t>
      </w:r>
      <w:r>
        <w:rPr>
          <w:spacing w:val="40"/>
          <w:w w:val="110"/>
        </w:rPr>
        <w:t> </w:t>
      </w:r>
      <w:r>
        <w:rPr>
          <w:w w:val="110"/>
        </w:rPr>
        <w:t>até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momento?</w:t>
      </w:r>
      <w:r>
        <w:rPr>
          <w:spacing w:val="40"/>
          <w:w w:val="110"/>
        </w:rPr>
        <w:t> </w:t>
      </w:r>
      <w:r>
        <w:rPr>
          <w:w w:val="110"/>
        </w:rPr>
        <w:t>3.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tenha</w:t>
      </w:r>
      <w:r>
        <w:rPr>
          <w:spacing w:val="40"/>
          <w:w w:val="110"/>
        </w:rPr>
        <w:t> </w:t>
      </w:r>
      <w:r>
        <w:rPr>
          <w:w w:val="110"/>
        </w:rPr>
        <w:t>sido</w:t>
      </w:r>
      <w:r>
        <w:rPr>
          <w:spacing w:val="40"/>
          <w:w w:val="110"/>
        </w:rPr>
        <w:t> </w:t>
      </w:r>
      <w:r>
        <w:rPr>
          <w:w w:val="110"/>
        </w:rPr>
        <w:t>tomada</w:t>
      </w:r>
      <w:r>
        <w:rPr>
          <w:spacing w:val="40"/>
          <w:w w:val="110"/>
        </w:rPr>
        <w:t> </w:t>
      </w:r>
      <w:r>
        <w:rPr>
          <w:w w:val="110"/>
        </w:rPr>
        <w:t>alguma</w:t>
      </w:r>
      <w:r>
        <w:rPr>
          <w:spacing w:val="40"/>
          <w:w w:val="110"/>
        </w:rPr>
        <w:t> </w:t>
      </w:r>
      <w:r>
        <w:rPr>
          <w:w w:val="110"/>
        </w:rPr>
        <w:t>providência,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que prazo</w:t>
      </w:r>
      <w:r>
        <w:rPr>
          <w:w w:val="110"/>
        </w:rPr>
        <w:t> o</w:t>
      </w:r>
      <w:r>
        <w:rPr>
          <w:w w:val="110"/>
        </w:rPr>
        <w:t> problema</w:t>
      </w:r>
      <w:r>
        <w:rPr>
          <w:w w:val="110"/>
        </w:rPr>
        <w:t> será</w:t>
      </w:r>
      <w:r>
        <w:rPr>
          <w:w w:val="110"/>
        </w:rPr>
        <w:t> sanado?</w:t>
      </w:r>
      <w:r>
        <w:rPr>
          <w:w w:val="110"/>
        </w:rPr>
        <w:t> 4.</w:t>
      </w:r>
      <w:r>
        <w:rPr>
          <w:w w:val="110"/>
        </w:rPr>
        <w:t> Existe</w:t>
      </w:r>
      <w:r>
        <w:rPr>
          <w:w w:val="110"/>
        </w:rPr>
        <w:t> algum</w:t>
      </w:r>
      <w:r>
        <w:rPr>
          <w:w w:val="110"/>
        </w:rPr>
        <w:t> empecilho</w:t>
      </w:r>
      <w:r>
        <w:rPr>
          <w:w w:val="110"/>
        </w:rPr>
        <w:t> para</w:t>
      </w:r>
      <w:r>
        <w:rPr>
          <w:w w:val="110"/>
        </w:rPr>
        <w:t> resolução</w:t>
      </w:r>
      <w:r>
        <w:rPr>
          <w:w w:val="110"/>
        </w:rPr>
        <w:t> definitiva</w:t>
      </w:r>
      <w:r>
        <w:rPr>
          <w:w w:val="110"/>
        </w:rPr>
        <w:t> deste problema? 5. A empresa já realizou mapeamento de sombras no município? Caso positivo,</w:t>
      </w:r>
      <w:r>
        <w:rPr>
          <w:spacing w:val="80"/>
          <w:w w:val="110"/>
        </w:rPr>
        <w:t> </w:t>
      </w:r>
      <w:r>
        <w:rPr>
          <w:w w:val="110"/>
        </w:rPr>
        <w:t>citar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bairros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locais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possuem</w:t>
      </w:r>
      <w:r>
        <w:rPr>
          <w:spacing w:val="40"/>
          <w:w w:val="110"/>
        </w:rPr>
        <w:t> </w:t>
      </w:r>
      <w:r>
        <w:rPr>
          <w:w w:val="110"/>
        </w:rPr>
        <w:t>deficiência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sinal.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PEU</w:t>
      </w:r>
      <w:r>
        <w:rPr>
          <w:spacing w:val="40"/>
          <w:w w:val="110"/>
        </w:rPr>
        <w:t> </w:t>
      </w:r>
      <w:r>
        <w:rPr>
          <w:w w:val="110"/>
        </w:rPr>
        <w:t>VILARIM,</w:t>
      </w:r>
      <w:r>
        <w:rPr>
          <w:spacing w:val="40"/>
          <w:w w:val="110"/>
        </w:rPr>
        <w:t> </w:t>
      </w:r>
      <w:r>
        <w:rPr>
          <w:w w:val="110"/>
        </w:rPr>
        <w:t>Tipo: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w w:val="110"/>
        </w:rPr>
        <w:t> Indico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</w:t>
      </w:r>
      <w:r>
        <w:rPr>
          <w:w w:val="110"/>
        </w:rPr>
        <w:t> regimentais,</w:t>
      </w:r>
      <w:r>
        <w:rPr>
          <w:w w:val="110"/>
        </w:rPr>
        <w:t> que</w:t>
      </w:r>
      <w:r>
        <w:rPr>
          <w:w w:val="110"/>
        </w:rPr>
        <w:t> seja</w:t>
      </w:r>
      <w:r>
        <w:rPr>
          <w:w w:val="110"/>
        </w:rPr>
        <w:t> formulado</w:t>
      </w:r>
      <w:r>
        <w:rPr>
          <w:w w:val="110"/>
        </w:rPr>
        <w:t> apelo</w:t>
      </w:r>
      <w:r>
        <w:rPr>
          <w:w w:val="110"/>
        </w:rPr>
        <w:t> a Excelentíssima</w:t>
      </w:r>
      <w:r>
        <w:rPr>
          <w:spacing w:val="40"/>
          <w:w w:val="110"/>
        </w:rPr>
        <w:t> </w:t>
      </w:r>
      <w:r>
        <w:rPr>
          <w:w w:val="110"/>
        </w:rPr>
        <w:t>Senhora</w:t>
      </w:r>
      <w:r>
        <w:rPr>
          <w:spacing w:val="40"/>
          <w:w w:val="110"/>
        </w:rPr>
        <w:t> </w:t>
      </w:r>
      <w:r>
        <w:rPr>
          <w:w w:val="110"/>
        </w:rPr>
        <w:t>Prefeita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Rosângela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</w:t>
      </w:r>
      <w:r>
        <w:rPr>
          <w:spacing w:val="40"/>
          <w:w w:val="110"/>
        </w:rPr>
        <w:t> </w:t>
      </w:r>
      <w:r>
        <w:rPr>
          <w:w w:val="110"/>
        </w:rPr>
        <w:t>Maniçoba</w:t>
      </w:r>
      <w:r>
        <w:rPr>
          <w:spacing w:val="40"/>
          <w:w w:val="110"/>
        </w:rPr>
        <w:t> </w:t>
      </w:r>
      <w:r>
        <w:rPr>
          <w:w w:val="110"/>
        </w:rPr>
        <w:t>Novaes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05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no sentido</w:t>
      </w:r>
      <w:r>
        <w:rPr>
          <w:spacing w:val="74"/>
          <w:w w:val="110"/>
        </w:rPr>
        <w:t> </w:t>
      </w:r>
      <w:r>
        <w:rPr>
          <w:w w:val="110"/>
        </w:rPr>
        <w:t>de</w:t>
      </w:r>
      <w:r>
        <w:rPr>
          <w:spacing w:val="74"/>
          <w:w w:val="110"/>
        </w:rPr>
        <w:t> </w:t>
      </w:r>
      <w:r>
        <w:rPr>
          <w:w w:val="110"/>
        </w:rPr>
        <w:t>viabilizar</w:t>
      </w:r>
      <w:r>
        <w:rPr>
          <w:spacing w:val="74"/>
          <w:w w:val="110"/>
        </w:rPr>
        <w:t> </w:t>
      </w:r>
      <w:r>
        <w:rPr>
          <w:w w:val="110"/>
        </w:rPr>
        <w:t>a</w:t>
      </w:r>
      <w:r>
        <w:rPr>
          <w:spacing w:val="74"/>
          <w:w w:val="110"/>
        </w:rPr>
        <w:t> </w:t>
      </w:r>
      <w:r>
        <w:rPr>
          <w:w w:val="110"/>
        </w:rPr>
        <w:t>INSTALAÇÃO</w:t>
      </w:r>
      <w:r>
        <w:rPr>
          <w:spacing w:val="74"/>
          <w:w w:val="110"/>
        </w:rPr>
        <w:t> </w:t>
      </w:r>
      <w:r>
        <w:rPr>
          <w:w w:val="110"/>
        </w:rPr>
        <w:t>DE</w:t>
      </w:r>
      <w:r>
        <w:rPr>
          <w:spacing w:val="74"/>
          <w:w w:val="110"/>
        </w:rPr>
        <w:t> </w:t>
      </w:r>
      <w:r>
        <w:rPr>
          <w:w w:val="110"/>
        </w:rPr>
        <w:t>CÂMERAS</w:t>
      </w:r>
      <w:r>
        <w:rPr>
          <w:spacing w:val="74"/>
          <w:w w:val="110"/>
        </w:rPr>
        <w:t> </w:t>
      </w:r>
      <w:r>
        <w:rPr>
          <w:w w:val="110"/>
        </w:rPr>
        <w:t>DE</w:t>
      </w:r>
      <w:r>
        <w:rPr>
          <w:spacing w:val="74"/>
          <w:w w:val="110"/>
        </w:rPr>
        <w:t> </w:t>
      </w:r>
      <w:r>
        <w:rPr>
          <w:w w:val="110"/>
        </w:rPr>
        <w:t>VIDEOMONITORAMENTO</w:t>
      </w:r>
      <w:r>
        <w:rPr>
          <w:spacing w:val="74"/>
          <w:w w:val="110"/>
        </w:rPr>
        <w:t> </w:t>
      </w:r>
      <w:r>
        <w:rPr>
          <w:w w:val="110"/>
        </w:rPr>
        <w:t>em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pontos</w:t>
      </w:r>
      <w:r>
        <w:rPr>
          <w:w w:val="115"/>
        </w:rPr>
        <w:t> estratégicos</w:t>
      </w:r>
      <w:r>
        <w:rPr>
          <w:w w:val="115"/>
        </w:rPr>
        <w:t> de</w:t>
      </w:r>
      <w:r>
        <w:rPr>
          <w:w w:val="115"/>
        </w:rPr>
        <w:t> nossa</w:t>
      </w:r>
      <w:r>
        <w:rPr>
          <w:w w:val="115"/>
        </w:rPr>
        <w:t> cidade,</w:t>
      </w:r>
      <w:r>
        <w:rPr>
          <w:w w:val="115"/>
        </w:rPr>
        <w:t> visando</w:t>
      </w:r>
      <w:r>
        <w:rPr>
          <w:w w:val="115"/>
        </w:rPr>
        <w:t> reduzir</w:t>
      </w:r>
      <w:r>
        <w:rPr>
          <w:w w:val="115"/>
        </w:rPr>
        <w:t> os</w:t>
      </w:r>
      <w:r>
        <w:rPr>
          <w:w w:val="115"/>
        </w:rPr>
        <w:t> índices</w:t>
      </w:r>
      <w:r>
        <w:rPr>
          <w:w w:val="115"/>
        </w:rPr>
        <w:t> de</w:t>
      </w:r>
      <w:r>
        <w:rPr>
          <w:w w:val="115"/>
        </w:rPr>
        <w:t> criminalidade</w:t>
      </w:r>
      <w:r>
        <w:rPr>
          <w:w w:val="115"/>
        </w:rPr>
        <w:t> na</w:t>
      </w:r>
      <w:r>
        <w:rPr>
          <w:w w:val="115"/>
        </w:rPr>
        <w:t> zona urbana</w:t>
      </w:r>
      <w:r>
        <w:rPr>
          <w:w w:val="115"/>
        </w:rPr>
        <w:t> de</w:t>
      </w:r>
      <w:r>
        <w:rPr>
          <w:w w:val="115"/>
        </w:rPr>
        <w:t> Floresta.</w:t>
      </w:r>
      <w:r>
        <w:rPr>
          <w:w w:val="115"/>
        </w:rPr>
        <w:t> Autor: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implante</w:t>
      </w:r>
      <w:r>
        <w:rPr>
          <w:w w:val="115"/>
        </w:rPr>
        <w:t> o</w:t>
      </w:r>
      <w:r>
        <w:rPr>
          <w:w w:val="115"/>
        </w:rPr>
        <w:t> Programa</w:t>
      </w:r>
      <w:r>
        <w:rPr>
          <w:w w:val="115"/>
        </w:rPr>
        <w:t> de Incentivo à Sustentabilidade Urbana, denominado de Programa IPTU Verde, cuja sugestão de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encaminho</w:t>
      </w:r>
      <w:r>
        <w:rPr>
          <w:w w:val="115"/>
        </w:rPr>
        <w:t> em</w:t>
      </w:r>
      <w:r>
        <w:rPr>
          <w:w w:val="115"/>
        </w:rPr>
        <w:t> anexo.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providencie</w:t>
      </w:r>
      <w:r>
        <w:rPr>
          <w:w w:val="115"/>
        </w:rPr>
        <w:t> a</w:t>
      </w:r>
      <w:r>
        <w:rPr>
          <w:w w:val="115"/>
        </w:rPr>
        <w:t> instalação</w:t>
      </w:r>
      <w:r>
        <w:rPr>
          <w:w w:val="115"/>
        </w:rPr>
        <w:t> de</w:t>
      </w:r>
      <w:r>
        <w:rPr>
          <w:w w:val="115"/>
        </w:rPr>
        <w:t> dois</w:t>
      </w:r>
      <w:r>
        <w:rPr>
          <w:w w:val="115"/>
        </w:rPr>
        <w:t> redutores</w:t>
      </w:r>
      <w:r>
        <w:rPr>
          <w:w w:val="115"/>
        </w:rPr>
        <w:t> de</w:t>
      </w:r>
      <w:r>
        <w:rPr>
          <w:w w:val="115"/>
        </w:rPr>
        <w:t> velocidade</w:t>
      </w:r>
      <w:r>
        <w:rPr>
          <w:w w:val="115"/>
        </w:rPr>
        <w:t> (quebra-molas)</w:t>
      </w:r>
      <w:r>
        <w:rPr>
          <w:w w:val="115"/>
        </w:rPr>
        <w:t> no</w:t>
      </w:r>
      <w:r>
        <w:rPr>
          <w:w w:val="115"/>
        </w:rPr>
        <w:t> Distrito</w:t>
      </w:r>
      <w:r>
        <w:rPr>
          <w:w w:val="115"/>
        </w:rPr>
        <w:t> do</w:t>
      </w:r>
      <w:r>
        <w:rPr>
          <w:spacing w:val="40"/>
          <w:w w:val="115"/>
        </w:rPr>
        <w:t> </w:t>
      </w:r>
      <w:r>
        <w:rPr>
          <w:w w:val="115"/>
        </w:rPr>
        <w:t>Airi.</w:t>
      </w:r>
      <w:r>
        <w:rPr>
          <w:w w:val="115"/>
        </w:rPr>
        <w:t> Autor: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spacing w:val="80"/>
          <w:w w:val="115"/>
        </w:rPr>
        <w:t> </w:t>
      </w:r>
      <w:r>
        <w:rPr>
          <w:w w:val="115"/>
        </w:rPr>
        <w:t>Secretaria</w:t>
      </w:r>
      <w:r>
        <w:rPr>
          <w:w w:val="115"/>
        </w:rPr>
        <w:t> de</w:t>
      </w:r>
      <w:r>
        <w:rPr>
          <w:w w:val="115"/>
        </w:rPr>
        <w:t> Saúde,</w:t>
      </w:r>
      <w:r>
        <w:rPr>
          <w:w w:val="115"/>
        </w:rPr>
        <w:t> disponibilize</w:t>
      </w:r>
      <w:r>
        <w:rPr>
          <w:w w:val="115"/>
        </w:rPr>
        <w:t> a</w:t>
      </w:r>
      <w:r>
        <w:rPr>
          <w:w w:val="115"/>
        </w:rPr>
        <w:t> vacina</w:t>
      </w:r>
      <w:r>
        <w:rPr>
          <w:w w:val="115"/>
        </w:rPr>
        <w:t> antirrábica</w:t>
      </w:r>
      <w:r>
        <w:rPr>
          <w:w w:val="115"/>
        </w:rPr>
        <w:t> no</w:t>
      </w:r>
      <w:r>
        <w:rPr>
          <w:w w:val="115"/>
        </w:rPr>
        <w:t> hospital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Floresta.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ou,</w:t>
      </w:r>
      <w:r>
        <w:rPr>
          <w:w w:val="115"/>
        </w:rPr>
        <w:t> pelo</w:t>
      </w:r>
      <w:r>
        <w:rPr>
          <w:w w:val="115"/>
        </w:rPr>
        <w:t> menos,</w:t>
      </w:r>
      <w:r>
        <w:rPr>
          <w:w w:val="115"/>
        </w:rPr>
        <w:t> a</w:t>
      </w:r>
      <w:r>
        <w:rPr>
          <w:w w:val="115"/>
        </w:rPr>
        <w:t> terraplanagem</w:t>
      </w:r>
      <w:r>
        <w:rPr>
          <w:w w:val="115"/>
        </w:rPr>
        <w:t> das</w:t>
      </w:r>
      <w:r>
        <w:rPr>
          <w:spacing w:val="80"/>
          <w:w w:val="115"/>
        </w:rPr>
        <w:t> </w:t>
      </w:r>
      <w:r>
        <w:rPr>
          <w:w w:val="115"/>
        </w:rPr>
        <w:t>ruas</w:t>
      </w:r>
      <w:r>
        <w:rPr>
          <w:w w:val="115"/>
        </w:rPr>
        <w:t> do</w:t>
      </w:r>
      <w:r>
        <w:rPr>
          <w:w w:val="115"/>
        </w:rPr>
        <w:t> Loteamento</w:t>
      </w:r>
      <w:r>
        <w:rPr>
          <w:w w:val="115"/>
        </w:rPr>
        <w:t> Né</w:t>
      </w:r>
      <w:r>
        <w:rPr>
          <w:w w:val="115"/>
        </w:rPr>
        <w:t> Maniçoba,</w:t>
      </w:r>
      <w:r>
        <w:rPr>
          <w:w w:val="115"/>
        </w:rPr>
        <w:t> conhecido</w:t>
      </w:r>
      <w:r>
        <w:rPr>
          <w:w w:val="115"/>
        </w:rPr>
        <w:t> popularmente</w:t>
      </w:r>
      <w:r>
        <w:rPr>
          <w:w w:val="115"/>
        </w:rPr>
        <w:t> por</w:t>
      </w:r>
      <w:r>
        <w:rPr>
          <w:w w:val="115"/>
        </w:rPr>
        <w:t> Casinhas</w:t>
      </w:r>
      <w:r>
        <w:rPr>
          <w:w w:val="115"/>
        </w:rPr>
        <w:t> do</w:t>
      </w:r>
      <w:r>
        <w:rPr>
          <w:w w:val="115"/>
        </w:rPr>
        <w:t> Governo.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spacing w:val="40"/>
          <w:w w:val="115"/>
        </w:rPr>
        <w:t> </w:t>
      </w:r>
      <w:r>
        <w:rPr>
          <w:w w:val="115"/>
        </w:rPr>
        <w:t>de Planejamento, Obras e Serviços Públicos, no sentido de providenciar a REPOSIÇÃO DO CALÇAMENTO</w:t>
      </w:r>
      <w:r>
        <w:rPr>
          <w:spacing w:val="18"/>
          <w:w w:val="115"/>
        </w:rPr>
        <w:t> </w:t>
      </w:r>
      <w:r>
        <w:rPr>
          <w:w w:val="115"/>
        </w:rPr>
        <w:t>DA</w:t>
      </w:r>
      <w:r>
        <w:rPr>
          <w:spacing w:val="19"/>
          <w:w w:val="115"/>
        </w:rPr>
        <w:t> </w:t>
      </w:r>
      <w:r>
        <w:rPr>
          <w:w w:val="115"/>
        </w:rPr>
        <w:t>RUA</w:t>
      </w:r>
      <w:r>
        <w:rPr>
          <w:spacing w:val="19"/>
          <w:w w:val="115"/>
        </w:rPr>
        <w:t> </w:t>
      </w:r>
      <w:r>
        <w:rPr>
          <w:w w:val="115"/>
        </w:rPr>
        <w:t>15</w:t>
      </w:r>
      <w:r>
        <w:rPr>
          <w:spacing w:val="19"/>
          <w:w w:val="115"/>
        </w:rPr>
        <w:t> </w:t>
      </w:r>
      <w:r>
        <w:rPr>
          <w:w w:val="115"/>
        </w:rPr>
        <w:t>DE</w:t>
      </w:r>
      <w:r>
        <w:rPr>
          <w:spacing w:val="19"/>
          <w:w w:val="115"/>
        </w:rPr>
        <w:t> </w:t>
      </w:r>
      <w:r>
        <w:rPr>
          <w:w w:val="115"/>
        </w:rPr>
        <w:t>NOVEMBRO,</w:t>
      </w:r>
      <w:r>
        <w:rPr>
          <w:spacing w:val="19"/>
          <w:w w:val="115"/>
        </w:rPr>
        <w:t> </w:t>
      </w:r>
      <w:r>
        <w:rPr>
          <w:w w:val="115"/>
        </w:rPr>
        <w:t>MAIS</w:t>
      </w:r>
      <w:r>
        <w:rPr>
          <w:spacing w:val="18"/>
          <w:w w:val="115"/>
        </w:rPr>
        <w:t> </w:t>
      </w:r>
      <w:r>
        <w:rPr>
          <w:w w:val="115"/>
        </w:rPr>
        <w:t>PRECISAMENTE</w:t>
      </w:r>
      <w:r>
        <w:rPr>
          <w:spacing w:val="19"/>
          <w:w w:val="115"/>
        </w:rPr>
        <w:t> </w:t>
      </w:r>
      <w:r>
        <w:rPr>
          <w:w w:val="115"/>
        </w:rPr>
        <w:t>NA</w:t>
      </w:r>
      <w:r>
        <w:rPr>
          <w:spacing w:val="19"/>
          <w:w w:val="115"/>
        </w:rPr>
        <w:t> </w:t>
      </w:r>
      <w:r>
        <w:rPr>
          <w:w w:val="115"/>
        </w:rPr>
        <w:t>LATERAL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DA</w:t>
      </w:r>
    </w:p>
    <w:p>
      <w:pPr>
        <w:pStyle w:val="BodyText"/>
        <w:spacing w:line="210" w:lineRule="exact"/>
        <w:ind w:left="45"/>
        <w:jc w:val="both"/>
      </w:pPr>
      <w:r>
        <w:rPr>
          <w:w w:val="110"/>
        </w:rPr>
        <w:t>PRAÇA/QUADRA</w:t>
      </w:r>
      <w:r>
        <w:rPr>
          <w:spacing w:val="66"/>
          <w:w w:val="110"/>
        </w:rPr>
        <w:t> </w:t>
      </w:r>
      <w:r>
        <w:rPr>
          <w:w w:val="110"/>
        </w:rPr>
        <w:t>DAQUELA</w:t>
      </w:r>
      <w:r>
        <w:rPr>
          <w:spacing w:val="66"/>
          <w:w w:val="110"/>
        </w:rPr>
        <w:t> </w:t>
      </w:r>
      <w:r>
        <w:rPr>
          <w:w w:val="110"/>
        </w:rPr>
        <w:t>VIA</w:t>
      </w:r>
      <w:r>
        <w:rPr>
          <w:spacing w:val="66"/>
          <w:w w:val="110"/>
        </w:rPr>
        <w:t> </w:t>
      </w:r>
      <w:r>
        <w:rPr>
          <w:w w:val="110"/>
        </w:rPr>
        <w:t>PÚBLICA.</w:t>
      </w:r>
      <w:r>
        <w:rPr>
          <w:spacing w:val="66"/>
          <w:w w:val="110"/>
        </w:rPr>
        <w:t> </w:t>
      </w:r>
      <w:r>
        <w:rPr>
          <w:w w:val="110"/>
        </w:rPr>
        <w:t>Autor:</w:t>
      </w:r>
      <w:r>
        <w:rPr>
          <w:spacing w:val="66"/>
          <w:w w:val="110"/>
        </w:rPr>
        <w:t> </w:t>
      </w:r>
      <w:r>
        <w:rPr>
          <w:w w:val="110"/>
        </w:rPr>
        <w:t>PH</w:t>
      </w:r>
      <w:r>
        <w:rPr>
          <w:spacing w:val="66"/>
          <w:w w:val="110"/>
        </w:rPr>
        <w:t> </w:t>
      </w:r>
      <w:r>
        <w:rPr>
          <w:w w:val="110"/>
        </w:rPr>
        <w:t>LIRA,</w:t>
      </w:r>
      <w:r>
        <w:rPr>
          <w:spacing w:val="66"/>
          <w:w w:val="110"/>
        </w:rPr>
        <w:t> </w:t>
      </w:r>
      <w:r>
        <w:rPr>
          <w:w w:val="110"/>
        </w:rPr>
        <w:t>Tipo:</w:t>
      </w:r>
      <w:r>
        <w:rPr>
          <w:spacing w:val="66"/>
          <w:w w:val="110"/>
        </w:rPr>
        <w:t> </w:t>
      </w:r>
      <w:r>
        <w:rPr>
          <w:w w:val="110"/>
        </w:rPr>
        <w:t>Leitura,</w:t>
      </w:r>
      <w:r>
        <w:rPr>
          <w:spacing w:val="66"/>
          <w:w w:val="110"/>
        </w:rPr>
        <w:t> </w:t>
      </w:r>
      <w:r>
        <w:rPr>
          <w:spacing w:val="-2"/>
          <w:w w:val="110"/>
        </w:rPr>
        <w:t>Resultado:</w:t>
      </w:r>
    </w:p>
    <w:p>
      <w:pPr>
        <w:pStyle w:val="BodyText"/>
        <w:spacing w:before="5"/>
        <w:ind w:left="45"/>
        <w:jc w:val="both"/>
      </w:pPr>
      <w:r>
        <w:rPr>
          <w:w w:val="115"/>
        </w:rPr>
        <w:t>Matéria</w:t>
      </w:r>
      <w:r>
        <w:rPr>
          <w:spacing w:val="-1"/>
          <w:w w:val="115"/>
        </w:rPr>
        <w:t> </w:t>
      </w:r>
      <w:r>
        <w:rPr>
          <w:w w:val="115"/>
        </w:rPr>
        <w:t>lida </w:t>
      </w:r>
      <w:r>
        <w:rPr>
          <w:spacing w:val="-10"/>
          <w:w w:val="115"/>
        </w:rPr>
        <w:t>;</w:t>
      </w:r>
    </w:p>
    <w:p>
      <w:pPr>
        <w:spacing w:before="201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7"/>
        <w:jc w:val="both"/>
      </w:pP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CIRO</w:t>
      </w:r>
      <w:r>
        <w:rPr>
          <w:spacing w:val="80"/>
        </w:rPr>
        <w:t> </w:t>
      </w:r>
      <w:r>
        <w:rPr/>
        <w:t>FERRAZ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CIDADANIA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DR.</w:t>
      </w:r>
      <w:r>
        <w:rPr>
          <w:spacing w:val="80"/>
        </w:rPr>
        <w:t> </w:t>
      </w:r>
      <w:r>
        <w:rPr/>
        <w:t>VICTOR</w:t>
      </w:r>
      <w:r>
        <w:rPr>
          <w:spacing w:val="80"/>
        </w:rPr>
        <w:t> </w:t>
      </w:r>
      <w:r>
        <w:rPr/>
        <w:t>LAERT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GILBERTO 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5" w:right="42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Requeiro</w:t>
      </w:r>
      <w:r>
        <w:rPr>
          <w:spacing w:val="80"/>
          <w:w w:val="110"/>
        </w:rPr>
        <w:t> </w:t>
      </w:r>
      <w:r>
        <w:rPr>
          <w:w w:val="110"/>
        </w:rPr>
        <w:t>à</w:t>
      </w:r>
      <w:r>
        <w:rPr>
          <w:spacing w:val="80"/>
          <w:w w:val="110"/>
        </w:rPr>
        <w:t> </w:t>
      </w:r>
      <w:r>
        <w:rPr>
          <w:w w:val="110"/>
        </w:rPr>
        <w:t>Mesa, 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 apelo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Ilustríssimo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Secretário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Educação,</w:t>
      </w:r>
      <w:r>
        <w:rPr>
          <w:spacing w:val="40"/>
          <w:w w:val="110"/>
        </w:rPr>
        <w:t> </w:t>
      </w:r>
      <w:r>
        <w:rPr>
          <w:w w:val="110"/>
        </w:rPr>
        <w:t>Cultura,</w:t>
      </w:r>
      <w:r>
        <w:rPr>
          <w:spacing w:val="40"/>
          <w:w w:val="110"/>
        </w:rPr>
        <w:t> </w:t>
      </w:r>
      <w:r>
        <w:rPr>
          <w:w w:val="110"/>
        </w:rPr>
        <w:t>Turismo</w:t>
      </w:r>
      <w:r>
        <w:rPr>
          <w:spacing w:val="40"/>
          <w:w w:val="110"/>
        </w:rPr>
        <w:t> </w:t>
      </w:r>
      <w:r>
        <w:rPr>
          <w:w w:val="110"/>
        </w:rPr>
        <w:t>e Esportes</w:t>
      </w:r>
      <w:r>
        <w:rPr>
          <w:w w:val="110"/>
        </w:rPr>
        <w:t> -</w:t>
      </w:r>
      <w:r>
        <w:rPr>
          <w:w w:val="110"/>
        </w:rPr>
        <w:t> João</w:t>
      </w:r>
      <w:r>
        <w:rPr>
          <w:w w:val="110"/>
        </w:rPr>
        <w:t> Ernesto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Neto</w:t>
      </w:r>
      <w:r>
        <w:rPr>
          <w:w w:val="110"/>
        </w:rPr>
        <w:t> -</w:t>
      </w:r>
      <w:r>
        <w:rPr>
          <w:w w:val="110"/>
        </w:rPr>
        <w:t> no</w:t>
      </w:r>
      <w:r>
        <w:rPr>
          <w:w w:val="110"/>
        </w:rPr>
        <w:t> sentido</w:t>
      </w:r>
      <w:r>
        <w:rPr>
          <w:w w:val="110"/>
        </w:rPr>
        <w:t> de</w:t>
      </w:r>
      <w:r>
        <w:rPr>
          <w:w w:val="110"/>
        </w:rPr>
        <w:t> prestar</w:t>
      </w:r>
      <w:r>
        <w:rPr>
          <w:w w:val="110"/>
        </w:rPr>
        <w:t> ESCLARECIMENTOS</w:t>
      </w:r>
      <w:r>
        <w:rPr>
          <w:w w:val="110"/>
        </w:rPr>
        <w:t> e SOLUÇÃO ACERCA DA AUSÊNCIA DO TRANSPORTE ESCOLAR para os alunos residentes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Fazenda</w:t>
      </w:r>
      <w:r>
        <w:rPr>
          <w:spacing w:val="40"/>
          <w:w w:val="110"/>
        </w:rPr>
        <w:t> </w:t>
      </w:r>
      <w:r>
        <w:rPr>
          <w:w w:val="110"/>
        </w:rPr>
        <w:t>Boa</w:t>
      </w:r>
      <w:r>
        <w:rPr>
          <w:spacing w:val="40"/>
          <w:w w:val="110"/>
        </w:rPr>
        <w:t> </w:t>
      </w:r>
      <w:r>
        <w:rPr>
          <w:w w:val="110"/>
        </w:rPr>
        <w:t>Vista,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quais</w:t>
      </w:r>
      <w:r>
        <w:rPr>
          <w:spacing w:val="40"/>
          <w:w w:val="110"/>
        </w:rPr>
        <w:t> </w:t>
      </w:r>
      <w:r>
        <w:rPr>
          <w:w w:val="110"/>
        </w:rPr>
        <w:t>permanecem</w:t>
      </w:r>
      <w:r>
        <w:rPr>
          <w:spacing w:val="40"/>
          <w:w w:val="110"/>
        </w:rPr>
        <w:t> </w:t>
      </w:r>
      <w:r>
        <w:rPr>
          <w:w w:val="110"/>
        </w:rPr>
        <w:t>sem</w:t>
      </w:r>
      <w:r>
        <w:rPr>
          <w:spacing w:val="40"/>
          <w:w w:val="110"/>
        </w:rPr>
        <w:t> </w:t>
      </w:r>
      <w:r>
        <w:rPr>
          <w:w w:val="110"/>
        </w:rPr>
        <w:t>acesso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escola,</w:t>
      </w:r>
      <w:r>
        <w:rPr>
          <w:spacing w:val="40"/>
          <w:w w:val="110"/>
        </w:rPr>
        <w:t> </w:t>
      </w:r>
      <w:r>
        <w:rPr>
          <w:w w:val="110"/>
        </w:rPr>
        <w:t>portanto,</w:t>
      </w:r>
      <w:r>
        <w:rPr>
          <w:spacing w:val="40"/>
          <w:w w:val="110"/>
        </w:rPr>
        <w:t> </w:t>
      </w:r>
      <w:r>
        <w:rPr>
          <w:w w:val="110"/>
        </w:rPr>
        <w:t>prejudicados, uma</w:t>
      </w:r>
      <w:r>
        <w:rPr>
          <w:w w:val="110"/>
        </w:rPr>
        <w:t> vez</w:t>
      </w:r>
      <w:r>
        <w:rPr>
          <w:w w:val="110"/>
        </w:rPr>
        <w:t> que</w:t>
      </w:r>
      <w:r>
        <w:rPr>
          <w:w w:val="110"/>
        </w:rPr>
        <w:t> a</w:t>
      </w:r>
      <w:r>
        <w:rPr>
          <w:w w:val="110"/>
        </w:rPr>
        <w:t> referida</w:t>
      </w:r>
      <w:r>
        <w:rPr>
          <w:w w:val="110"/>
        </w:rPr>
        <w:t> secretaria</w:t>
      </w:r>
      <w:r>
        <w:rPr>
          <w:w w:val="110"/>
        </w:rPr>
        <w:t> extinguiu</w:t>
      </w:r>
      <w:r>
        <w:rPr>
          <w:w w:val="110"/>
        </w:rPr>
        <w:t> aquela</w:t>
      </w:r>
      <w:r>
        <w:rPr>
          <w:w w:val="110"/>
        </w:rPr>
        <w:t> unidade</w:t>
      </w:r>
      <w:r>
        <w:rPr>
          <w:w w:val="110"/>
        </w:rPr>
        <w:t> de</w:t>
      </w:r>
      <w:r>
        <w:rPr>
          <w:w w:val="110"/>
        </w:rPr>
        <w:t> ensino.</w:t>
      </w:r>
      <w:r>
        <w:rPr>
          <w:w w:val="110"/>
        </w:rPr>
        <w:t> Autor:</w:t>
      </w:r>
      <w:r>
        <w:rPr>
          <w:w w:val="110"/>
        </w:rPr>
        <w:t> CHICHICO FERRAZ,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11,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w w:val="110"/>
        </w:rPr>
        <w:t> -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14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Requeiro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apelo</w:t>
      </w:r>
      <w:r>
        <w:rPr>
          <w:spacing w:val="40"/>
          <w:w w:val="110"/>
        </w:rPr>
        <w:t> </w:t>
      </w:r>
      <w:r>
        <w:rPr>
          <w:w w:val="110"/>
        </w:rPr>
        <w:t>às</w:t>
      </w:r>
      <w:r>
        <w:rPr>
          <w:spacing w:val="40"/>
          <w:w w:val="110"/>
        </w:rPr>
        <w:t> </w:t>
      </w:r>
      <w:r>
        <w:rPr>
          <w:w w:val="110"/>
        </w:rPr>
        <w:t>secretarias</w:t>
      </w:r>
      <w:r>
        <w:rPr>
          <w:spacing w:val="40"/>
          <w:w w:val="110"/>
        </w:rPr>
        <w:t> </w:t>
      </w:r>
      <w:r>
        <w:rPr>
          <w:w w:val="110"/>
        </w:rPr>
        <w:t>municipais</w:t>
      </w:r>
      <w:r>
        <w:rPr>
          <w:spacing w:val="40"/>
          <w:w w:val="110"/>
        </w:rPr>
        <w:t> </w:t>
      </w:r>
      <w:r>
        <w:rPr>
          <w:w w:val="110"/>
        </w:rPr>
        <w:t>de Saúde</w:t>
      </w:r>
      <w:r>
        <w:rPr>
          <w:w w:val="110"/>
        </w:rPr>
        <w:t> e</w:t>
      </w:r>
      <w:r>
        <w:rPr>
          <w:w w:val="110"/>
        </w:rPr>
        <w:t> de</w:t>
      </w:r>
      <w:r>
        <w:rPr>
          <w:w w:val="110"/>
        </w:rPr>
        <w:t> Planejamento,</w:t>
      </w:r>
      <w:r>
        <w:rPr>
          <w:w w:val="110"/>
        </w:rPr>
        <w:t> Obras</w:t>
      </w:r>
      <w:r>
        <w:rPr>
          <w:w w:val="110"/>
        </w:rPr>
        <w:t> e</w:t>
      </w:r>
      <w:r>
        <w:rPr>
          <w:w w:val="110"/>
        </w:rPr>
        <w:t> Serviços</w:t>
      </w:r>
      <w:r>
        <w:rPr>
          <w:w w:val="110"/>
        </w:rPr>
        <w:t> Públicos,</w:t>
      </w:r>
      <w:r>
        <w:rPr>
          <w:w w:val="110"/>
        </w:rPr>
        <w:t> no</w:t>
      </w:r>
      <w:r>
        <w:rPr>
          <w:w w:val="110"/>
        </w:rPr>
        <w:t> sentido</w:t>
      </w:r>
      <w:r>
        <w:rPr>
          <w:w w:val="110"/>
        </w:rPr>
        <w:t> de</w:t>
      </w:r>
      <w:r>
        <w:rPr>
          <w:w w:val="110"/>
        </w:rPr>
        <w:t> nos</w:t>
      </w:r>
      <w:r>
        <w:rPr>
          <w:w w:val="110"/>
        </w:rPr>
        <w:t> prestar ESCLARECIMENTOS</w:t>
      </w:r>
      <w:r>
        <w:rPr>
          <w:spacing w:val="64"/>
          <w:w w:val="110"/>
        </w:rPr>
        <w:t> </w:t>
      </w:r>
      <w:r>
        <w:rPr>
          <w:w w:val="110"/>
        </w:rPr>
        <w:t>NO</w:t>
      </w:r>
      <w:r>
        <w:rPr>
          <w:spacing w:val="64"/>
          <w:w w:val="110"/>
        </w:rPr>
        <w:t> </w:t>
      </w:r>
      <w:r>
        <w:rPr>
          <w:w w:val="110"/>
        </w:rPr>
        <w:t>QUE</w:t>
      </w:r>
      <w:r>
        <w:rPr>
          <w:spacing w:val="64"/>
          <w:w w:val="110"/>
        </w:rPr>
        <w:t> </w:t>
      </w:r>
      <w:r>
        <w:rPr>
          <w:w w:val="110"/>
        </w:rPr>
        <w:t>SE</w:t>
      </w:r>
      <w:r>
        <w:rPr>
          <w:spacing w:val="64"/>
          <w:w w:val="110"/>
        </w:rPr>
        <w:t> </w:t>
      </w:r>
      <w:r>
        <w:rPr>
          <w:w w:val="110"/>
        </w:rPr>
        <w:t>REFERE</w:t>
      </w:r>
      <w:r>
        <w:rPr>
          <w:spacing w:val="64"/>
          <w:w w:val="110"/>
        </w:rPr>
        <w:t> </w:t>
      </w:r>
      <w:r>
        <w:rPr>
          <w:w w:val="110"/>
        </w:rPr>
        <w:t>À</w:t>
      </w:r>
      <w:r>
        <w:rPr>
          <w:spacing w:val="64"/>
          <w:w w:val="110"/>
        </w:rPr>
        <w:t> </w:t>
      </w:r>
      <w:r>
        <w:rPr>
          <w:w w:val="110"/>
        </w:rPr>
        <w:t>PARALISAÇÃO</w:t>
      </w:r>
      <w:r>
        <w:rPr>
          <w:spacing w:val="64"/>
          <w:w w:val="110"/>
        </w:rPr>
        <w:t> </w:t>
      </w:r>
      <w:r>
        <w:rPr>
          <w:w w:val="110"/>
        </w:rPr>
        <w:t>DA</w:t>
      </w:r>
      <w:r>
        <w:rPr>
          <w:spacing w:val="64"/>
          <w:w w:val="110"/>
        </w:rPr>
        <w:t> </w:t>
      </w:r>
      <w:r>
        <w:rPr>
          <w:w w:val="110"/>
        </w:rPr>
        <w:t>OBRA</w:t>
      </w:r>
      <w:r>
        <w:rPr>
          <w:spacing w:val="64"/>
          <w:w w:val="110"/>
        </w:rPr>
        <w:t> </w:t>
      </w:r>
      <w:r>
        <w:rPr>
          <w:w w:val="110"/>
        </w:rPr>
        <w:t>DA</w:t>
      </w:r>
      <w:r>
        <w:rPr>
          <w:spacing w:val="64"/>
          <w:w w:val="110"/>
        </w:rPr>
        <w:t> </w:t>
      </w:r>
      <w:r>
        <w:rPr>
          <w:w w:val="110"/>
        </w:rPr>
        <w:t>UNIDADE</w:t>
      </w:r>
    </w:p>
    <w:p>
      <w:pPr>
        <w:pStyle w:val="BodyText"/>
        <w:spacing w:before="1"/>
        <w:ind w:left="45" w:right="47"/>
        <w:jc w:val="both"/>
        <w:rPr>
          <w:rFonts w:ascii="Cambria" w:hAnsi="Cambria"/>
          <w:b/>
        </w:rPr>
      </w:pPr>
      <w:r>
        <w:rPr>
          <w:w w:val="115"/>
        </w:rPr>
        <w:t>BÁSICA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SAÚDE</w:t>
      </w:r>
      <w:r>
        <w:rPr>
          <w:spacing w:val="-5"/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UBS</w:t>
      </w:r>
      <w:r>
        <w:rPr>
          <w:spacing w:val="-5"/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localizada</w:t>
      </w:r>
      <w:r>
        <w:rPr>
          <w:spacing w:val="-5"/>
          <w:w w:val="115"/>
        </w:rPr>
        <w:t> </w:t>
      </w:r>
      <w:r>
        <w:rPr>
          <w:w w:val="115"/>
        </w:rPr>
        <w:t>no</w:t>
      </w:r>
      <w:r>
        <w:rPr>
          <w:spacing w:val="-5"/>
          <w:w w:val="115"/>
        </w:rPr>
        <w:t> </w:t>
      </w:r>
      <w:r>
        <w:rPr>
          <w:w w:val="115"/>
        </w:rPr>
        <w:t>Bairro</w:t>
      </w:r>
      <w:r>
        <w:rPr>
          <w:spacing w:val="-5"/>
          <w:w w:val="115"/>
        </w:rPr>
        <w:t> </w:t>
      </w:r>
      <w:r>
        <w:rPr>
          <w:w w:val="115"/>
        </w:rPr>
        <w:t>DNER.</w:t>
      </w:r>
      <w:r>
        <w:rPr>
          <w:spacing w:val="-5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CHICHICO</w:t>
      </w:r>
      <w:r>
        <w:rPr>
          <w:spacing w:val="-5"/>
          <w:w w:val="115"/>
        </w:rPr>
        <w:t> </w:t>
      </w:r>
      <w:r>
        <w:rPr>
          <w:w w:val="115"/>
        </w:rPr>
        <w:t>FERRAZ,</w:t>
      </w:r>
      <w:r>
        <w:rPr>
          <w:spacing w:val="-5"/>
          <w:w w:val="115"/>
        </w:rPr>
        <w:t> </w:t>
      </w:r>
      <w:r>
        <w:rPr>
          <w:w w:val="115"/>
        </w:rPr>
        <w:t>Tipo: Simbólica,</w:t>
      </w:r>
      <w:r>
        <w:rPr>
          <w:spacing w:val="32"/>
          <w:w w:val="115"/>
        </w:rPr>
        <w:t> </w:t>
      </w:r>
      <w:r>
        <w:rPr>
          <w:w w:val="115"/>
        </w:rPr>
        <w:t>Sim:</w:t>
      </w:r>
      <w:r>
        <w:rPr>
          <w:spacing w:val="32"/>
          <w:w w:val="115"/>
        </w:rPr>
        <w:t> </w:t>
      </w:r>
      <w:r>
        <w:rPr>
          <w:w w:val="115"/>
        </w:rPr>
        <w:t>11,</w:t>
      </w:r>
      <w:r>
        <w:rPr>
          <w:spacing w:val="32"/>
          <w:w w:val="115"/>
        </w:rPr>
        <w:t> </w:t>
      </w:r>
      <w:r>
        <w:rPr>
          <w:w w:val="115"/>
        </w:rPr>
        <w:t>Não:</w:t>
      </w:r>
      <w:r>
        <w:rPr>
          <w:spacing w:val="32"/>
          <w:w w:val="115"/>
        </w:rPr>
        <w:t> </w:t>
      </w:r>
      <w:r>
        <w:rPr>
          <w:w w:val="115"/>
        </w:rPr>
        <w:t>0,</w:t>
      </w:r>
      <w:r>
        <w:rPr>
          <w:spacing w:val="32"/>
          <w:w w:val="115"/>
        </w:rPr>
        <w:t> </w:t>
      </w:r>
      <w:r>
        <w:rPr>
          <w:w w:val="115"/>
        </w:rPr>
        <w:t>Abstenções:</w:t>
      </w:r>
      <w:r>
        <w:rPr>
          <w:spacing w:val="32"/>
          <w:w w:val="115"/>
        </w:rPr>
        <w:t> </w:t>
      </w:r>
      <w:r>
        <w:rPr>
          <w:w w:val="115"/>
        </w:rPr>
        <w:t>0,</w:t>
      </w:r>
      <w:r>
        <w:rPr>
          <w:spacing w:val="33"/>
          <w:w w:val="115"/>
        </w:rPr>
        <w:t> </w:t>
      </w:r>
      <w:r>
        <w:rPr>
          <w:w w:val="115"/>
        </w:rPr>
        <w:t>Resultado:</w:t>
      </w:r>
      <w:r>
        <w:rPr>
          <w:spacing w:val="32"/>
          <w:w w:val="115"/>
        </w:rPr>
        <w:t> </w:t>
      </w:r>
      <w:r>
        <w:rPr>
          <w:w w:val="115"/>
        </w:rPr>
        <w:t>Aprovado</w:t>
      </w:r>
      <w:r>
        <w:rPr>
          <w:spacing w:val="33"/>
          <w:w w:val="115"/>
        </w:rPr>
        <w:t> </w:t>
      </w:r>
      <w:r>
        <w:rPr>
          <w:w w:val="115"/>
        </w:rPr>
        <w:t>;</w:t>
      </w:r>
      <w:r>
        <w:rPr>
          <w:spacing w:val="32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line="244" w:lineRule="auto" w:before="1"/>
        <w:ind w:left="45" w:right="43"/>
        <w:jc w:val="both"/>
      </w:pP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Requeiro à mesa, ouvido o Plenário e cumpridas as formalidades legais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ÀS</w:t>
      </w:r>
      <w:r>
        <w:rPr>
          <w:w w:val="115"/>
        </w:rPr>
        <w:t> EMPRESAS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1"/>
        <w:jc w:val="both"/>
      </w:pPr>
      <w:r>
        <w:rPr>
          <w:w w:val="115"/>
        </w:rPr>
        <w:t>DE</w:t>
      </w:r>
      <w:r>
        <w:rPr>
          <w:w w:val="115"/>
        </w:rPr>
        <w:t> TELEFONIA</w:t>
      </w:r>
      <w:r>
        <w:rPr>
          <w:w w:val="115"/>
        </w:rPr>
        <w:t> MÓVEL,</w:t>
      </w:r>
      <w:r>
        <w:rPr>
          <w:w w:val="115"/>
        </w:rPr>
        <w:t> concessionárias</w:t>
      </w:r>
      <w:r>
        <w:rPr>
          <w:w w:val="115"/>
        </w:rPr>
        <w:t> do</w:t>
      </w:r>
      <w:r>
        <w:rPr>
          <w:w w:val="115"/>
        </w:rPr>
        <w:t> serviço</w:t>
      </w:r>
      <w:r>
        <w:rPr>
          <w:w w:val="115"/>
        </w:rPr>
        <w:t> público</w:t>
      </w:r>
      <w:r>
        <w:rPr>
          <w:w w:val="115"/>
        </w:rPr>
        <w:t> de</w:t>
      </w:r>
      <w:r>
        <w:rPr>
          <w:w w:val="115"/>
        </w:rPr>
        <w:t> telecomunicações,</w:t>
      </w:r>
      <w:r>
        <w:rPr>
          <w:w w:val="115"/>
        </w:rPr>
        <w:t> para que informem a esta Casa de leis o seguinte em relação à deficiência do sinal de telefonia móvel</w:t>
      </w:r>
      <w:r>
        <w:rPr>
          <w:w w:val="115"/>
        </w:rPr>
        <w:t> em</w:t>
      </w:r>
      <w:r>
        <w:rPr>
          <w:w w:val="115"/>
        </w:rPr>
        <w:t> algumas</w:t>
      </w:r>
      <w:r>
        <w:rPr>
          <w:w w:val="115"/>
        </w:rPr>
        <w:t> localidades</w:t>
      </w:r>
      <w:r>
        <w:rPr>
          <w:w w:val="115"/>
        </w:rPr>
        <w:t> do</w:t>
      </w:r>
      <w:r>
        <w:rPr>
          <w:w w:val="115"/>
        </w:rPr>
        <w:t> Município:</w:t>
      </w:r>
      <w:r>
        <w:rPr>
          <w:w w:val="115"/>
        </w:rPr>
        <w:t> 1.</w:t>
      </w:r>
      <w:r>
        <w:rPr>
          <w:w w:val="115"/>
        </w:rPr>
        <w:t> Quais</w:t>
      </w:r>
      <w:r>
        <w:rPr>
          <w:w w:val="115"/>
        </w:rPr>
        <w:t> providências</w:t>
      </w:r>
      <w:r>
        <w:rPr>
          <w:w w:val="115"/>
        </w:rPr>
        <w:t> as</w:t>
      </w:r>
      <w:r>
        <w:rPr>
          <w:w w:val="115"/>
        </w:rPr>
        <w:t> empresas</w:t>
      </w:r>
      <w:r>
        <w:rPr>
          <w:w w:val="115"/>
        </w:rPr>
        <w:t> tomaram ou</w:t>
      </w:r>
      <w:r>
        <w:rPr>
          <w:w w:val="115"/>
        </w:rPr>
        <w:t> estão</w:t>
      </w:r>
      <w:r>
        <w:rPr>
          <w:w w:val="115"/>
        </w:rPr>
        <w:t> tomando</w:t>
      </w:r>
      <w:r>
        <w:rPr>
          <w:w w:val="115"/>
        </w:rPr>
        <w:t> para</w:t>
      </w:r>
      <w:r>
        <w:rPr>
          <w:w w:val="115"/>
        </w:rPr>
        <w:t> regularizar</w:t>
      </w:r>
      <w:r>
        <w:rPr>
          <w:w w:val="115"/>
        </w:rPr>
        <w:t> o</w:t>
      </w:r>
      <w:r>
        <w:rPr>
          <w:w w:val="115"/>
        </w:rPr>
        <w:t> problema?</w:t>
      </w:r>
      <w:r>
        <w:rPr>
          <w:w w:val="115"/>
        </w:rPr>
        <w:t> 2.</w:t>
      </w:r>
      <w:r>
        <w:rPr>
          <w:w w:val="115"/>
        </w:rPr>
        <w:t> Caso</w:t>
      </w:r>
      <w:r>
        <w:rPr>
          <w:w w:val="115"/>
        </w:rPr>
        <w:t> tenha</w:t>
      </w:r>
      <w:r>
        <w:rPr>
          <w:w w:val="115"/>
        </w:rPr>
        <w:t> sido</w:t>
      </w:r>
      <w:r>
        <w:rPr>
          <w:w w:val="115"/>
        </w:rPr>
        <w:t> tomada</w:t>
      </w:r>
      <w:r>
        <w:rPr>
          <w:w w:val="115"/>
        </w:rPr>
        <w:t> alguma providência,</w:t>
      </w:r>
      <w:r>
        <w:rPr>
          <w:w w:val="115"/>
        </w:rPr>
        <w:t> o</w:t>
      </w:r>
      <w:r>
        <w:rPr>
          <w:w w:val="115"/>
        </w:rPr>
        <w:t> que</w:t>
      </w:r>
      <w:r>
        <w:rPr>
          <w:w w:val="115"/>
        </w:rPr>
        <w:t> foi</w:t>
      </w:r>
      <w:r>
        <w:rPr>
          <w:w w:val="115"/>
        </w:rPr>
        <w:t> feito</w:t>
      </w:r>
      <w:r>
        <w:rPr>
          <w:w w:val="115"/>
        </w:rPr>
        <w:t> até</w:t>
      </w:r>
      <w:r>
        <w:rPr>
          <w:w w:val="115"/>
        </w:rPr>
        <w:t> o</w:t>
      </w:r>
      <w:r>
        <w:rPr>
          <w:w w:val="115"/>
        </w:rPr>
        <w:t> momento?</w:t>
      </w:r>
      <w:r>
        <w:rPr>
          <w:w w:val="115"/>
        </w:rPr>
        <w:t> 3.</w:t>
      </w:r>
      <w:r>
        <w:rPr>
          <w:w w:val="115"/>
        </w:rPr>
        <w:t> Caso</w:t>
      </w:r>
      <w:r>
        <w:rPr>
          <w:w w:val="115"/>
        </w:rPr>
        <w:t> não</w:t>
      </w:r>
      <w:r>
        <w:rPr>
          <w:w w:val="115"/>
        </w:rPr>
        <w:t> tenha</w:t>
      </w:r>
      <w:r>
        <w:rPr>
          <w:w w:val="115"/>
        </w:rPr>
        <w:t> sido</w:t>
      </w:r>
      <w:r>
        <w:rPr>
          <w:w w:val="115"/>
        </w:rPr>
        <w:t> tomada</w:t>
      </w:r>
      <w:r>
        <w:rPr>
          <w:w w:val="115"/>
        </w:rPr>
        <w:t> alguma providência,</w:t>
      </w:r>
      <w:r>
        <w:rPr>
          <w:w w:val="115"/>
        </w:rPr>
        <w:t> em</w:t>
      </w:r>
      <w:r>
        <w:rPr>
          <w:w w:val="115"/>
        </w:rPr>
        <w:t> que</w:t>
      </w:r>
      <w:r>
        <w:rPr>
          <w:w w:val="115"/>
        </w:rPr>
        <w:t> prazo</w:t>
      </w:r>
      <w:r>
        <w:rPr>
          <w:w w:val="115"/>
        </w:rPr>
        <w:t> o</w:t>
      </w:r>
      <w:r>
        <w:rPr>
          <w:w w:val="115"/>
        </w:rPr>
        <w:t> problema</w:t>
      </w:r>
      <w:r>
        <w:rPr>
          <w:w w:val="115"/>
        </w:rPr>
        <w:t> será</w:t>
      </w:r>
      <w:r>
        <w:rPr>
          <w:w w:val="115"/>
        </w:rPr>
        <w:t> sanado?</w:t>
      </w:r>
      <w:r>
        <w:rPr>
          <w:w w:val="115"/>
        </w:rPr>
        <w:t> 4.</w:t>
      </w:r>
      <w:r>
        <w:rPr>
          <w:w w:val="115"/>
        </w:rPr>
        <w:t> Existe</w:t>
      </w:r>
      <w:r>
        <w:rPr>
          <w:w w:val="115"/>
        </w:rPr>
        <w:t> algum</w:t>
      </w:r>
      <w:r>
        <w:rPr>
          <w:w w:val="115"/>
        </w:rPr>
        <w:t> empecilho</w:t>
      </w:r>
      <w:r>
        <w:rPr>
          <w:w w:val="115"/>
        </w:rPr>
        <w:t> para resolução definitiva deste problema? 5. A empresa já realizou mapeamento de sombras no município? Caso positivo, citar os bairros e locais que possuem deficiência do sinal. Autor: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spacing w:val="80"/>
          <w:w w:val="115"/>
        </w:rPr>
        <w:t> </w:t>
      </w:r>
      <w:r>
        <w:rPr>
          <w:w w:val="115"/>
        </w:rPr>
        <w:t>Secretaria Municipal de Planejamento, Obras e Serviços Públicos, providencie a instalação de</w:t>
      </w:r>
      <w:r>
        <w:rPr>
          <w:w w:val="115"/>
        </w:rPr>
        <w:t> dois</w:t>
      </w:r>
      <w:r>
        <w:rPr>
          <w:w w:val="115"/>
        </w:rPr>
        <w:t> redutores</w:t>
      </w:r>
      <w:r>
        <w:rPr>
          <w:w w:val="115"/>
        </w:rPr>
        <w:t> de</w:t>
      </w:r>
      <w:r>
        <w:rPr>
          <w:w w:val="115"/>
        </w:rPr>
        <w:t> velocidade</w:t>
      </w:r>
      <w:r>
        <w:rPr>
          <w:w w:val="115"/>
        </w:rPr>
        <w:t> (quebra-molas)</w:t>
      </w:r>
      <w:r>
        <w:rPr>
          <w:w w:val="115"/>
        </w:rPr>
        <w:t> no</w:t>
      </w:r>
      <w:r>
        <w:rPr>
          <w:w w:val="115"/>
        </w:rPr>
        <w:t> Distrito</w:t>
      </w:r>
      <w:r>
        <w:rPr>
          <w:w w:val="115"/>
        </w:rPr>
        <w:t> do</w:t>
      </w:r>
      <w:r>
        <w:rPr>
          <w:w w:val="115"/>
        </w:rPr>
        <w:t> Airi.</w:t>
      </w:r>
      <w:r>
        <w:rPr>
          <w:w w:val="115"/>
        </w:rPr>
        <w:t> Autor:</w:t>
      </w:r>
      <w:r>
        <w:rPr>
          <w:w w:val="115"/>
        </w:rPr>
        <w:t> TIAGO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spacing w:val="80"/>
          <w:w w:val="115"/>
        </w:rPr>
        <w:t> </w:t>
      </w:r>
      <w:r>
        <w:rPr>
          <w:w w:val="115"/>
        </w:rPr>
        <w:t>Secretaria</w:t>
      </w:r>
      <w:r>
        <w:rPr>
          <w:w w:val="115"/>
        </w:rPr>
        <w:t> de</w:t>
      </w:r>
      <w:r>
        <w:rPr>
          <w:w w:val="115"/>
        </w:rPr>
        <w:t> Saúde,</w:t>
      </w:r>
      <w:r>
        <w:rPr>
          <w:w w:val="115"/>
        </w:rPr>
        <w:t> disponibilize</w:t>
      </w:r>
      <w:r>
        <w:rPr>
          <w:w w:val="115"/>
        </w:rPr>
        <w:t> a</w:t>
      </w:r>
      <w:r>
        <w:rPr>
          <w:w w:val="115"/>
        </w:rPr>
        <w:t> vacina</w:t>
      </w:r>
      <w:r>
        <w:rPr>
          <w:w w:val="115"/>
        </w:rPr>
        <w:t> antirrábica</w:t>
      </w:r>
      <w:r>
        <w:rPr>
          <w:w w:val="115"/>
        </w:rPr>
        <w:t> no</w:t>
      </w:r>
      <w:r>
        <w:rPr>
          <w:w w:val="115"/>
        </w:rPr>
        <w:t> hospital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Floresta.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ou,</w:t>
      </w:r>
      <w:r>
        <w:rPr>
          <w:w w:val="115"/>
        </w:rPr>
        <w:t> pelo</w:t>
      </w:r>
      <w:r>
        <w:rPr>
          <w:w w:val="115"/>
        </w:rPr>
        <w:t> menos,</w:t>
      </w:r>
      <w:r>
        <w:rPr>
          <w:w w:val="115"/>
        </w:rPr>
        <w:t> a terraplanagem</w:t>
      </w:r>
      <w:r>
        <w:rPr>
          <w:w w:val="115"/>
        </w:rPr>
        <w:t> das</w:t>
      </w:r>
      <w:r>
        <w:rPr>
          <w:w w:val="115"/>
        </w:rPr>
        <w:t> ruas</w:t>
      </w:r>
      <w:r>
        <w:rPr>
          <w:w w:val="115"/>
        </w:rPr>
        <w:t> do</w:t>
      </w:r>
      <w:r>
        <w:rPr>
          <w:w w:val="115"/>
        </w:rPr>
        <w:t> Loteamento</w:t>
      </w:r>
      <w:r>
        <w:rPr>
          <w:w w:val="115"/>
        </w:rPr>
        <w:t> Né</w:t>
      </w:r>
      <w:r>
        <w:rPr>
          <w:w w:val="115"/>
        </w:rPr>
        <w:t> Maniçoba,</w:t>
      </w:r>
      <w:r>
        <w:rPr>
          <w:w w:val="115"/>
        </w:rPr>
        <w:t> conhecido</w:t>
      </w:r>
      <w:r>
        <w:rPr>
          <w:w w:val="115"/>
        </w:rPr>
        <w:t> popularmente</w:t>
      </w:r>
      <w:r>
        <w:rPr>
          <w:w w:val="115"/>
        </w:rPr>
        <w:t> por Casinhas</w:t>
      </w:r>
      <w:r>
        <w:rPr>
          <w:spacing w:val="-2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Governo.</w:t>
      </w:r>
      <w:r>
        <w:rPr>
          <w:spacing w:val="-2"/>
          <w:w w:val="115"/>
        </w:rPr>
        <w:t> </w:t>
      </w:r>
      <w:r>
        <w:rPr>
          <w:w w:val="115"/>
        </w:rPr>
        <w:t>Autor:</w:t>
      </w:r>
      <w:r>
        <w:rPr>
          <w:spacing w:val="-2"/>
          <w:w w:val="115"/>
        </w:rPr>
        <w:t> </w:t>
      </w:r>
      <w:r>
        <w:rPr>
          <w:w w:val="115"/>
        </w:rPr>
        <w:t>GILMAR</w:t>
      </w:r>
      <w:r>
        <w:rPr>
          <w:spacing w:val="-2"/>
          <w:w w:val="115"/>
        </w:rPr>
        <w:t> </w:t>
      </w:r>
      <w:r>
        <w:rPr>
          <w:w w:val="115"/>
        </w:rPr>
        <w:t>LEAL,</w:t>
      </w:r>
      <w:r>
        <w:rPr>
          <w:spacing w:val="-2"/>
          <w:w w:val="115"/>
        </w:rPr>
        <w:t> </w:t>
      </w:r>
      <w:r>
        <w:rPr>
          <w:w w:val="115"/>
        </w:rPr>
        <w:t>Tipo:</w:t>
      </w:r>
      <w:r>
        <w:rPr>
          <w:spacing w:val="-2"/>
          <w:w w:val="115"/>
        </w:rPr>
        <w:t> </w:t>
      </w:r>
      <w:r>
        <w:rPr>
          <w:w w:val="115"/>
        </w:rPr>
        <w:t>Simbólica,</w:t>
      </w:r>
      <w:r>
        <w:rPr>
          <w:spacing w:val="-2"/>
          <w:w w:val="115"/>
        </w:rPr>
        <w:t> </w:t>
      </w:r>
      <w:r>
        <w:rPr>
          <w:w w:val="115"/>
        </w:rPr>
        <w:t>Sim:</w:t>
      </w:r>
      <w:r>
        <w:rPr>
          <w:spacing w:val="-2"/>
          <w:w w:val="115"/>
        </w:rPr>
        <w:t> </w:t>
      </w:r>
      <w:r>
        <w:rPr>
          <w:w w:val="115"/>
        </w:rPr>
        <w:t>11,</w:t>
      </w:r>
      <w:r>
        <w:rPr>
          <w:spacing w:val="-2"/>
          <w:w w:val="115"/>
        </w:rPr>
        <w:t> </w:t>
      </w:r>
      <w:r>
        <w:rPr>
          <w:w w:val="115"/>
        </w:rPr>
        <w:t>Não:</w:t>
      </w:r>
      <w:r>
        <w:rPr>
          <w:spacing w:val="-2"/>
          <w:w w:val="115"/>
        </w:rPr>
        <w:t> </w:t>
      </w:r>
      <w:r>
        <w:rPr>
          <w:w w:val="115"/>
        </w:rPr>
        <w:t>0,</w:t>
      </w:r>
      <w:r>
        <w:rPr>
          <w:spacing w:val="-2"/>
          <w:w w:val="115"/>
        </w:rPr>
        <w:t> </w:t>
      </w:r>
      <w:r>
        <w:rPr>
          <w:w w:val="115"/>
        </w:rPr>
        <w:t>Abstenções: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 através</w:t>
      </w:r>
      <w:r>
        <w:rPr>
          <w:spacing w:val="33"/>
          <w:w w:val="115"/>
        </w:rPr>
        <w:t> </w:t>
      </w:r>
      <w:r>
        <w:rPr>
          <w:w w:val="115"/>
        </w:rPr>
        <w:t>da</w:t>
      </w:r>
      <w:r>
        <w:rPr>
          <w:spacing w:val="33"/>
          <w:w w:val="115"/>
        </w:rPr>
        <w:t> </w:t>
      </w:r>
      <w:r>
        <w:rPr>
          <w:w w:val="115"/>
        </w:rPr>
        <w:t>Secretaria</w:t>
      </w:r>
      <w:r>
        <w:rPr>
          <w:spacing w:val="33"/>
          <w:w w:val="115"/>
        </w:rPr>
        <w:t> </w:t>
      </w:r>
      <w:r>
        <w:rPr>
          <w:w w:val="115"/>
        </w:rPr>
        <w:t>Municipal</w:t>
      </w:r>
      <w:r>
        <w:rPr>
          <w:spacing w:val="33"/>
          <w:w w:val="115"/>
        </w:rPr>
        <w:t> </w:t>
      </w:r>
      <w:r>
        <w:rPr>
          <w:w w:val="115"/>
        </w:rPr>
        <w:t>de</w:t>
      </w:r>
      <w:r>
        <w:rPr>
          <w:spacing w:val="33"/>
          <w:w w:val="115"/>
        </w:rPr>
        <w:t> </w:t>
      </w:r>
      <w:r>
        <w:rPr>
          <w:w w:val="115"/>
        </w:rPr>
        <w:t>Planejamento,</w:t>
      </w:r>
      <w:r>
        <w:rPr>
          <w:spacing w:val="33"/>
          <w:w w:val="115"/>
        </w:rPr>
        <w:t> </w:t>
      </w:r>
      <w:r>
        <w:rPr>
          <w:w w:val="115"/>
        </w:rPr>
        <w:t>Obras</w:t>
      </w:r>
      <w:r>
        <w:rPr>
          <w:spacing w:val="33"/>
          <w:w w:val="115"/>
        </w:rPr>
        <w:t> </w:t>
      </w:r>
      <w:r>
        <w:rPr>
          <w:w w:val="115"/>
        </w:rPr>
        <w:t>e</w:t>
      </w:r>
      <w:r>
        <w:rPr>
          <w:spacing w:val="33"/>
          <w:w w:val="115"/>
        </w:rPr>
        <w:t> </w:t>
      </w:r>
      <w:r>
        <w:rPr>
          <w:w w:val="115"/>
        </w:rPr>
        <w:t>Serviços</w:t>
      </w:r>
      <w:r>
        <w:rPr>
          <w:spacing w:val="33"/>
          <w:w w:val="115"/>
        </w:rPr>
        <w:t> </w:t>
      </w:r>
      <w:r>
        <w:rPr>
          <w:w w:val="115"/>
        </w:rPr>
        <w:t>Públicos,</w:t>
      </w:r>
      <w:r>
        <w:rPr>
          <w:spacing w:val="33"/>
          <w:w w:val="115"/>
        </w:rPr>
        <w:t> </w:t>
      </w:r>
      <w:r>
        <w:rPr>
          <w:w w:val="115"/>
        </w:rPr>
        <w:t>no</w:t>
      </w:r>
      <w:r>
        <w:rPr>
          <w:spacing w:val="33"/>
          <w:w w:val="115"/>
        </w:rPr>
        <w:t> </w:t>
      </w:r>
      <w:r>
        <w:rPr>
          <w:w w:val="115"/>
        </w:rPr>
        <w:t>sentido de</w:t>
      </w:r>
      <w:r>
        <w:rPr>
          <w:w w:val="115"/>
        </w:rPr>
        <w:t> providenciar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15</w:t>
      </w:r>
      <w:r>
        <w:rPr>
          <w:w w:val="115"/>
        </w:rPr>
        <w:t> DE</w:t>
      </w:r>
      <w:r>
        <w:rPr>
          <w:w w:val="115"/>
        </w:rPr>
        <w:t> NOVEMBRO,</w:t>
      </w:r>
      <w:r>
        <w:rPr>
          <w:w w:val="115"/>
        </w:rPr>
        <w:t> MAIS </w:t>
      </w:r>
      <w:r>
        <w:rPr>
          <w:w w:val="110"/>
        </w:rPr>
        <w:t>PRECISAMENTE</w:t>
      </w:r>
      <w:r>
        <w:rPr>
          <w:spacing w:val="24"/>
          <w:w w:val="110"/>
        </w:rPr>
        <w:t> </w:t>
      </w:r>
      <w:r>
        <w:rPr>
          <w:w w:val="110"/>
        </w:rPr>
        <w:t>NA</w:t>
      </w:r>
      <w:r>
        <w:rPr>
          <w:spacing w:val="24"/>
          <w:w w:val="110"/>
        </w:rPr>
        <w:t> </w:t>
      </w:r>
      <w:r>
        <w:rPr>
          <w:w w:val="110"/>
        </w:rPr>
        <w:t>LATERAL</w:t>
      </w:r>
      <w:r>
        <w:rPr>
          <w:spacing w:val="24"/>
          <w:w w:val="110"/>
        </w:rPr>
        <w:t> </w:t>
      </w:r>
      <w:r>
        <w:rPr>
          <w:w w:val="110"/>
        </w:rPr>
        <w:t>DA</w:t>
      </w:r>
      <w:r>
        <w:rPr>
          <w:spacing w:val="24"/>
          <w:w w:val="110"/>
        </w:rPr>
        <w:t> </w:t>
      </w:r>
      <w:r>
        <w:rPr>
          <w:w w:val="110"/>
        </w:rPr>
        <w:t>PRAÇA/QUADRA</w:t>
      </w:r>
      <w:r>
        <w:rPr>
          <w:spacing w:val="24"/>
          <w:w w:val="110"/>
        </w:rPr>
        <w:t> </w:t>
      </w:r>
      <w:r>
        <w:rPr>
          <w:w w:val="110"/>
        </w:rPr>
        <w:t>DAQUELA</w:t>
      </w:r>
      <w:r>
        <w:rPr>
          <w:spacing w:val="24"/>
          <w:w w:val="110"/>
        </w:rPr>
        <w:t> </w:t>
      </w:r>
      <w:r>
        <w:rPr>
          <w:w w:val="110"/>
        </w:rPr>
        <w:t>VIA</w:t>
      </w:r>
      <w:r>
        <w:rPr>
          <w:spacing w:val="24"/>
          <w:w w:val="110"/>
        </w:rPr>
        <w:t> </w:t>
      </w:r>
      <w:r>
        <w:rPr>
          <w:w w:val="110"/>
        </w:rPr>
        <w:t>PÚBLICA.</w:t>
      </w:r>
      <w:r>
        <w:rPr>
          <w:spacing w:val="24"/>
          <w:w w:val="110"/>
        </w:rPr>
        <w:t> </w:t>
      </w:r>
      <w:r>
        <w:rPr>
          <w:w w:val="110"/>
        </w:rPr>
        <w:t>Autor:</w:t>
      </w:r>
      <w:r>
        <w:rPr>
          <w:spacing w:val="24"/>
          <w:w w:val="110"/>
        </w:rPr>
        <w:t> </w:t>
      </w:r>
      <w:r>
        <w:rPr>
          <w:w w:val="110"/>
        </w:rPr>
        <w:t>PH</w:t>
      </w:r>
    </w:p>
    <w:p>
      <w:pPr>
        <w:pStyle w:val="BodyText"/>
        <w:spacing w:before="1"/>
        <w:ind w:left="45"/>
        <w:jc w:val="both"/>
      </w:pPr>
      <w:r>
        <w:rPr>
          <w:w w:val="115"/>
        </w:rPr>
        <w:t>LIRA,</w:t>
      </w:r>
      <w:r>
        <w:rPr>
          <w:spacing w:val="-9"/>
          <w:w w:val="115"/>
        </w:rPr>
        <w:t> </w:t>
      </w:r>
      <w:r>
        <w:rPr>
          <w:w w:val="115"/>
        </w:rPr>
        <w:t>Tipo:</w:t>
      </w:r>
      <w:r>
        <w:rPr>
          <w:spacing w:val="-8"/>
          <w:w w:val="115"/>
        </w:rPr>
        <w:t> </w:t>
      </w:r>
      <w:r>
        <w:rPr>
          <w:w w:val="115"/>
        </w:rPr>
        <w:t>Simbólica,</w:t>
      </w:r>
      <w:r>
        <w:rPr>
          <w:spacing w:val="-8"/>
          <w:w w:val="115"/>
        </w:rPr>
        <w:t> </w:t>
      </w:r>
      <w:r>
        <w:rPr>
          <w:w w:val="115"/>
        </w:rPr>
        <w:t>Sim:</w:t>
      </w:r>
      <w:r>
        <w:rPr>
          <w:spacing w:val="-8"/>
          <w:w w:val="115"/>
        </w:rPr>
        <w:t> </w:t>
      </w:r>
      <w:r>
        <w:rPr>
          <w:w w:val="115"/>
        </w:rPr>
        <w:t>11,</w:t>
      </w:r>
      <w:r>
        <w:rPr>
          <w:spacing w:val="-9"/>
          <w:w w:val="115"/>
        </w:rPr>
        <w:t> </w:t>
      </w:r>
      <w:r>
        <w:rPr>
          <w:w w:val="115"/>
        </w:rPr>
        <w:t>Não: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Abstenções: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9"/>
          <w:w w:val="115"/>
        </w:rPr>
        <w:t> </w:t>
      </w:r>
      <w:r>
        <w:rPr>
          <w:w w:val="115"/>
        </w:rPr>
        <w:t>Resultado:</w:t>
      </w:r>
      <w:r>
        <w:rPr>
          <w:spacing w:val="-8"/>
          <w:w w:val="115"/>
        </w:rPr>
        <w:t> </w:t>
      </w:r>
      <w:r>
        <w:rPr>
          <w:w w:val="115"/>
        </w:rPr>
        <w:t>Aprovado</w:t>
      </w:r>
      <w:r>
        <w:rPr>
          <w:spacing w:val="-7"/>
          <w:w w:val="115"/>
        </w:rPr>
        <w:t> </w:t>
      </w:r>
      <w:r>
        <w:rPr>
          <w:spacing w:val="-10"/>
          <w:w w:val="115"/>
        </w:rPr>
        <w:t>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-58615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15391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246321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95384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246321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95384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694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643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592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540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796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745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2025-07-21T15:56:07Z</dcterms:created>
  <dcterms:modified xsi:type="dcterms:W3CDTF">2025-07-21T15:56:07Z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